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6570013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3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E6B25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16.03.2020</w:t>
                </w:r>
              </w:p>
            </w:tc>
          </w:sdtContent>
        </w:sdt>
        <w:permEnd w:id="116570013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3141397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E6B2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78</w:t>
                </w:r>
                <w:r w:rsidR="003A0289">
                  <w:rPr>
                    <w:rStyle w:val="31"/>
                  </w:rPr>
                  <w:t>/1</w:t>
                </w:r>
              </w:p>
            </w:tc>
          </w:sdtContent>
        </w:sdt>
        <w:permEnd w:id="193141397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146279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52B0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97C04">
                  <w:rPr>
                    <w:b/>
                    <w:sz w:val="28"/>
                    <w:szCs w:val="28"/>
                  </w:rPr>
                  <w:t>О подведении итогов районного трудового соревнования за 201</w:t>
                </w:r>
                <w:r w:rsidR="0023288E">
                  <w:rPr>
                    <w:b/>
                    <w:sz w:val="28"/>
                    <w:szCs w:val="28"/>
                  </w:rPr>
                  <w:t>9</w:t>
                </w:r>
                <w:r w:rsidRPr="00597C04">
                  <w:rPr>
                    <w:b/>
                    <w:sz w:val="28"/>
                    <w:szCs w:val="28"/>
                  </w:rPr>
                  <w:t xml:space="preserve"> год.</w:t>
                </w:r>
              </w:p>
            </w:tc>
          </w:sdtContent>
        </w:sdt>
        <w:permEnd w:id="714627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376528738" w:edGrp="everyone"/>
    <w:p w:rsidR="00830E27" w:rsidRDefault="003A0289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952B07" w:rsidRPr="00952B07">
            <w:rPr>
              <w:sz w:val="28"/>
              <w:szCs w:val="28"/>
            </w:rPr>
            <w:t xml:space="preserve">Рассмотрев предложения комиссии по подведению итогов </w:t>
          </w:r>
          <w:r w:rsidR="0023288E">
            <w:rPr>
              <w:sz w:val="28"/>
              <w:szCs w:val="28"/>
            </w:rPr>
            <w:t xml:space="preserve">трудового </w:t>
          </w:r>
          <w:r w:rsidR="00952B07" w:rsidRPr="00952B07">
            <w:rPr>
              <w:sz w:val="28"/>
              <w:szCs w:val="28"/>
            </w:rPr>
            <w:t>соревнования за обеспечение наибольшего вклада в социально-экономическое развитие района в 201</w:t>
          </w:r>
          <w:r w:rsidR="0023288E">
            <w:rPr>
              <w:sz w:val="28"/>
              <w:szCs w:val="28"/>
            </w:rPr>
            <w:t>9</w:t>
          </w:r>
          <w:r w:rsidR="00952B07" w:rsidRPr="00952B07">
            <w:rPr>
              <w:sz w:val="28"/>
              <w:szCs w:val="28"/>
            </w:rPr>
            <w:t xml:space="preserve"> году, в соответствии с Условиями трудового соревнования, утвержденными постановлением администрации района от 30.12.2013 года №</w:t>
          </w:r>
          <w:proofErr w:type="gramStart"/>
          <w:r w:rsidR="00952B07" w:rsidRPr="00952B07">
            <w:rPr>
              <w:sz w:val="28"/>
              <w:szCs w:val="28"/>
            </w:rPr>
            <w:t>415</w:t>
          </w:r>
        </w:sdtContent>
      </w:sdt>
      <w:permEnd w:id="1376528738"/>
      <w:r w:rsidR="00531734">
        <w:rPr>
          <w:rStyle w:val="31"/>
        </w:rPr>
        <w:t>,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proofErr w:type="gramEnd"/>
      <w:r w:rsidR="00830E27" w:rsidRPr="00531734">
        <w:rPr>
          <w:sz w:val="28"/>
          <w:szCs w:val="28"/>
        </w:rPr>
        <w:t>:</w:t>
      </w:r>
    </w:p>
    <w:permStart w:id="136722724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597C04" w:rsidRDefault="00597C04" w:rsidP="001D2949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jc w:val="both"/>
            <w:rPr>
              <w:rStyle w:val="31"/>
            </w:rPr>
          </w:pPr>
          <w:r w:rsidRPr="00597C04">
            <w:rPr>
              <w:rStyle w:val="31"/>
            </w:rPr>
            <w:t>Признать победителями в 201</w:t>
          </w:r>
          <w:r w:rsidR="0023288E">
            <w:rPr>
              <w:rStyle w:val="31"/>
            </w:rPr>
            <w:t>9</w:t>
          </w:r>
          <w:r w:rsidRPr="00597C04">
            <w:rPr>
              <w:rStyle w:val="31"/>
            </w:rPr>
            <w:t xml:space="preserve"> году:</w:t>
          </w:r>
        </w:p>
        <w:p w:rsidR="008B2166" w:rsidRDefault="008B2166" w:rsidP="008B2166">
          <w:pPr>
            <w:pStyle w:val="ab"/>
            <w:tabs>
              <w:tab w:val="left" w:pos="851"/>
            </w:tabs>
            <w:spacing w:after="240"/>
            <w:ind w:left="357"/>
            <w:jc w:val="both"/>
            <w:rPr>
              <w:rStyle w:val="31"/>
            </w:rPr>
          </w:pPr>
        </w:p>
        <w:p w:rsidR="00597C04" w:rsidRDefault="00597C04" w:rsidP="00597C04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Среди трудовых коллективов производственных предприятий:</w:t>
          </w:r>
        </w:p>
        <w:p w:rsidR="000A4393" w:rsidRDefault="00597C04" w:rsidP="000A4393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597C04">
            <w:rPr>
              <w:rStyle w:val="31"/>
            </w:rPr>
            <w:t>Коллективные сельхозпредприятия:</w:t>
          </w:r>
        </w:p>
        <w:p w:rsidR="00941330" w:rsidRDefault="00941330" w:rsidP="00941330">
          <w:pPr>
            <w:pStyle w:val="ab"/>
            <w:tabs>
              <w:tab w:val="left" w:pos="851"/>
            </w:tabs>
            <w:spacing w:after="240"/>
            <w:ind w:left="1224"/>
            <w:jc w:val="both"/>
            <w:rPr>
              <w:rStyle w:val="31"/>
            </w:rPr>
          </w:pPr>
        </w:p>
        <w:p w:rsidR="00141903" w:rsidRPr="00BC27B2" w:rsidRDefault="00597C04" w:rsidP="00141903">
          <w:pPr>
            <w:pStyle w:val="ab"/>
            <w:numPr>
              <w:ilvl w:val="0"/>
              <w:numId w:val="23"/>
            </w:numPr>
            <w:tabs>
              <w:tab w:val="left" w:pos="851"/>
            </w:tabs>
            <w:ind w:left="1418"/>
            <w:contextualSpacing w:val="0"/>
            <w:jc w:val="both"/>
            <w:rPr>
              <w:rStyle w:val="31"/>
            </w:rPr>
          </w:pPr>
          <w:r w:rsidRPr="00BC27B2">
            <w:rPr>
              <w:rStyle w:val="31"/>
            </w:rPr>
            <w:t>О</w:t>
          </w:r>
          <w:r w:rsidR="00096749" w:rsidRPr="00BC27B2">
            <w:rPr>
              <w:rStyle w:val="31"/>
            </w:rPr>
            <w:t>бщество с ограниченной ответственностью</w:t>
          </w:r>
          <w:r w:rsidRPr="00BC27B2">
            <w:rPr>
              <w:rStyle w:val="31"/>
            </w:rPr>
            <w:t xml:space="preserve"> «Хорошенское» (директор Шартнер</w:t>
          </w:r>
          <w:r w:rsidR="00FA1AD4" w:rsidRPr="00BC27B2">
            <w:rPr>
              <w:rStyle w:val="31"/>
            </w:rPr>
            <w:t xml:space="preserve"> </w:t>
          </w:r>
          <w:r w:rsidR="00B17F0A" w:rsidRPr="00BC27B2">
            <w:rPr>
              <w:rStyle w:val="31"/>
            </w:rPr>
            <w:t>Андрей Иванович</w:t>
          </w:r>
          <w:r w:rsidRPr="00BC27B2">
            <w:rPr>
              <w:rStyle w:val="31"/>
            </w:rPr>
            <w:t>)</w:t>
          </w:r>
          <w:r w:rsidR="00294259" w:rsidRPr="00BC27B2">
            <w:rPr>
              <w:rStyle w:val="31"/>
            </w:rPr>
            <w:t>,</w:t>
          </w:r>
          <w:r w:rsidRPr="00BC27B2">
            <w:rPr>
              <w:rStyle w:val="31"/>
            </w:rPr>
            <w:t xml:space="preserve"> за лучшие показатели в районе по производству сельскохозяйственной продукции, развитие животноводства и большой вклад в социально</w:t>
          </w:r>
          <w:r w:rsidR="00096749" w:rsidRPr="00BC27B2">
            <w:rPr>
              <w:rStyle w:val="31"/>
            </w:rPr>
            <w:t>-</w:t>
          </w:r>
          <w:r w:rsidRPr="00BC27B2">
            <w:rPr>
              <w:rStyle w:val="31"/>
            </w:rPr>
            <w:t>экономическое развитие района.</w:t>
          </w:r>
        </w:p>
        <w:p w:rsidR="00597C04" w:rsidRPr="00BC27B2" w:rsidRDefault="00597C04" w:rsidP="00345078">
          <w:pPr>
            <w:tabs>
              <w:tab w:val="left" w:pos="851"/>
            </w:tabs>
            <w:spacing w:after="240"/>
            <w:ind w:left="709"/>
            <w:jc w:val="both"/>
            <w:rPr>
              <w:rStyle w:val="31"/>
            </w:rPr>
          </w:pPr>
          <w:r w:rsidRPr="00BC27B2">
            <w:rPr>
              <w:rStyle w:val="31"/>
            </w:rPr>
            <w:t>Занести коллектив на районную Д</w:t>
          </w:r>
          <w:r w:rsidR="00141903" w:rsidRPr="00BC27B2">
            <w:rPr>
              <w:rStyle w:val="31"/>
            </w:rPr>
            <w:t>оску Почета, наградить Дипломом.</w:t>
          </w:r>
        </w:p>
        <w:p w:rsidR="00597C04" w:rsidRDefault="00597C04" w:rsidP="00597C04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Малые сельхозпредприятия (до 50 человек):</w:t>
          </w:r>
        </w:p>
        <w:p w:rsidR="00597C04" w:rsidRPr="00CE2A12" w:rsidRDefault="00CE2A12" w:rsidP="00141903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CE2A12">
            <w:rPr>
              <w:rStyle w:val="31"/>
            </w:rPr>
            <w:t>Сельскохозяйственный производственный кооператив «Григорьевка</w:t>
          </w:r>
          <w:r w:rsidR="00B76AE9">
            <w:rPr>
              <w:rStyle w:val="31"/>
            </w:rPr>
            <w:t>»</w:t>
          </w:r>
          <w:r w:rsidR="002621F2" w:rsidRPr="00CE2A12">
            <w:rPr>
              <w:rStyle w:val="31"/>
            </w:rPr>
            <w:t xml:space="preserve"> </w:t>
          </w:r>
          <w:r w:rsidR="00597C04" w:rsidRPr="00CE2A12">
            <w:rPr>
              <w:rStyle w:val="31"/>
            </w:rPr>
            <w:t>(</w:t>
          </w:r>
          <w:r w:rsidRPr="00CE2A12">
            <w:rPr>
              <w:rStyle w:val="31"/>
            </w:rPr>
            <w:t>председатель</w:t>
          </w:r>
          <w:r w:rsidR="00597C04" w:rsidRPr="00CE2A12">
            <w:rPr>
              <w:rStyle w:val="31"/>
            </w:rPr>
            <w:t xml:space="preserve"> </w:t>
          </w:r>
          <w:proofErr w:type="spellStart"/>
          <w:r w:rsidRPr="00CE2A12">
            <w:rPr>
              <w:rStyle w:val="31"/>
            </w:rPr>
            <w:t>Гаан</w:t>
          </w:r>
          <w:proofErr w:type="spellEnd"/>
          <w:r w:rsidRPr="00CE2A12">
            <w:rPr>
              <w:rStyle w:val="31"/>
            </w:rPr>
            <w:t xml:space="preserve"> Иван Андреевич</w:t>
          </w:r>
          <w:r w:rsidR="00597C04" w:rsidRPr="00CE2A12">
            <w:rPr>
              <w:rStyle w:val="31"/>
            </w:rPr>
            <w:t xml:space="preserve">), за </w:t>
          </w:r>
          <w:r w:rsidR="00B17F0A" w:rsidRPr="00CE2A12">
            <w:rPr>
              <w:rStyle w:val="31"/>
            </w:rPr>
            <w:t>наивысшие</w:t>
          </w:r>
          <w:r w:rsidR="00597C04" w:rsidRPr="00CE2A12">
            <w:rPr>
              <w:rStyle w:val="31"/>
            </w:rPr>
            <w:t xml:space="preserve"> показатели </w:t>
          </w:r>
          <w:r w:rsidR="00B17F0A" w:rsidRPr="00CE2A12">
            <w:rPr>
              <w:rStyle w:val="31"/>
            </w:rPr>
            <w:t xml:space="preserve">прироста </w:t>
          </w:r>
          <w:r w:rsidR="00597C04" w:rsidRPr="00CE2A12">
            <w:rPr>
              <w:rStyle w:val="31"/>
            </w:rPr>
            <w:t>производств</w:t>
          </w:r>
          <w:r w:rsidR="00B17F0A" w:rsidRPr="00CE2A12">
            <w:rPr>
              <w:rStyle w:val="31"/>
            </w:rPr>
            <w:t>а</w:t>
          </w:r>
          <w:r w:rsidR="00597C04" w:rsidRPr="00CE2A12">
            <w:rPr>
              <w:rStyle w:val="31"/>
            </w:rPr>
            <w:t xml:space="preserve"> сельскохозяйственной продукции и вклад в социально-экономическое развитие района.</w:t>
          </w:r>
        </w:p>
        <w:p w:rsidR="00597C04" w:rsidRPr="00CE2A12" w:rsidRDefault="00597C04" w:rsidP="00345078">
          <w:pPr>
            <w:pStyle w:val="ab"/>
            <w:tabs>
              <w:tab w:val="left" w:pos="851"/>
            </w:tabs>
            <w:spacing w:after="240"/>
            <w:ind w:left="709"/>
            <w:contextualSpacing w:val="0"/>
            <w:jc w:val="both"/>
            <w:rPr>
              <w:rStyle w:val="31"/>
            </w:rPr>
          </w:pPr>
          <w:r w:rsidRPr="00CE2A12">
            <w:rPr>
              <w:rStyle w:val="31"/>
            </w:rPr>
            <w:t>Занести коллектив на районную Доску Почета, наградить Дипломом</w:t>
          </w:r>
          <w:r w:rsidR="00141903" w:rsidRPr="00CE2A12">
            <w:rPr>
              <w:rStyle w:val="31"/>
            </w:rPr>
            <w:t>.</w:t>
          </w:r>
        </w:p>
        <w:p w:rsidR="00597C04" w:rsidRDefault="00597C04" w:rsidP="00C776AB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Крестьянско-фермерские хозяйства, их объединения и товарищества:</w:t>
          </w:r>
        </w:p>
        <w:p w:rsidR="00597C04" w:rsidRPr="00CE2A12" w:rsidRDefault="00BC1565" w:rsidP="00141903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Индивидуальный предприниматель</w:t>
          </w:r>
          <w:r w:rsidR="00597C04" w:rsidRPr="00CE2A12">
            <w:rPr>
              <w:rStyle w:val="31"/>
            </w:rPr>
            <w:t xml:space="preserve"> </w:t>
          </w:r>
          <w:r w:rsidR="0089304D" w:rsidRPr="00CE2A12">
            <w:rPr>
              <w:rStyle w:val="31"/>
            </w:rPr>
            <w:t>г</w:t>
          </w:r>
          <w:r w:rsidR="00597C04" w:rsidRPr="00CE2A12">
            <w:rPr>
              <w:rStyle w:val="31"/>
            </w:rPr>
            <w:t xml:space="preserve">лава </w:t>
          </w:r>
          <w:r>
            <w:rPr>
              <w:rStyle w:val="31"/>
            </w:rPr>
            <w:t>крестьянского (фермерского) хозяйства</w:t>
          </w:r>
          <w:r w:rsidR="00597C04" w:rsidRPr="00CE2A12">
            <w:rPr>
              <w:rStyle w:val="31"/>
            </w:rPr>
            <w:t xml:space="preserve"> </w:t>
          </w:r>
          <w:proofErr w:type="spellStart"/>
          <w:r w:rsidR="00B17F0A" w:rsidRPr="00CE2A12">
            <w:rPr>
              <w:rStyle w:val="31"/>
            </w:rPr>
            <w:t>Трясуха</w:t>
          </w:r>
          <w:proofErr w:type="spellEnd"/>
          <w:r w:rsidR="00B17F0A" w:rsidRPr="00CE2A12">
            <w:rPr>
              <w:rStyle w:val="31"/>
            </w:rPr>
            <w:t xml:space="preserve"> Сергей Сергеевич</w:t>
          </w:r>
          <w:r w:rsidR="00597C04" w:rsidRPr="00CE2A12">
            <w:rPr>
              <w:rStyle w:val="31"/>
            </w:rPr>
            <w:t xml:space="preserve"> (</w:t>
          </w:r>
          <w:r w:rsidR="00B17F0A" w:rsidRPr="00CE2A12">
            <w:rPr>
              <w:rStyle w:val="31"/>
            </w:rPr>
            <w:t xml:space="preserve">глава крестьянского </w:t>
          </w:r>
          <w:r>
            <w:rPr>
              <w:rStyle w:val="31"/>
            </w:rPr>
            <w:t>(</w:t>
          </w:r>
          <w:r w:rsidR="00B17F0A" w:rsidRPr="00CE2A12">
            <w:rPr>
              <w:rStyle w:val="31"/>
            </w:rPr>
            <w:t>фермерского</w:t>
          </w:r>
          <w:r>
            <w:rPr>
              <w:rStyle w:val="31"/>
            </w:rPr>
            <w:t>)</w:t>
          </w:r>
          <w:r w:rsidR="00B17F0A" w:rsidRPr="00CE2A12">
            <w:rPr>
              <w:rStyle w:val="31"/>
            </w:rPr>
            <w:t xml:space="preserve"> хозяйства </w:t>
          </w:r>
          <w:proofErr w:type="spellStart"/>
          <w:r w:rsidR="00B17F0A" w:rsidRPr="00CE2A12">
            <w:rPr>
              <w:rStyle w:val="31"/>
            </w:rPr>
            <w:t>Трясуха</w:t>
          </w:r>
          <w:proofErr w:type="spellEnd"/>
          <w:r w:rsidR="00B17F0A" w:rsidRPr="00CE2A12">
            <w:rPr>
              <w:rStyle w:val="31"/>
            </w:rPr>
            <w:t xml:space="preserve"> Сергей Сергеевич</w:t>
          </w:r>
          <w:r w:rsidR="00597C04" w:rsidRPr="00CE2A12">
            <w:rPr>
              <w:rStyle w:val="31"/>
            </w:rPr>
            <w:t xml:space="preserve">), за </w:t>
          </w:r>
          <w:r w:rsidR="00B17F0A" w:rsidRPr="00CE2A12">
            <w:rPr>
              <w:rStyle w:val="31"/>
            </w:rPr>
            <w:t>высокие</w:t>
          </w:r>
          <w:r w:rsidR="00096749" w:rsidRPr="00CE2A12">
            <w:rPr>
              <w:rStyle w:val="31"/>
            </w:rPr>
            <w:t xml:space="preserve"> показатели </w:t>
          </w:r>
          <w:r w:rsidR="00B17F0A" w:rsidRPr="00CE2A12">
            <w:rPr>
              <w:rStyle w:val="31"/>
            </w:rPr>
            <w:t xml:space="preserve">прироста производства </w:t>
          </w:r>
          <w:r w:rsidR="00B17F0A" w:rsidRPr="00CE2A12">
            <w:rPr>
              <w:rStyle w:val="31"/>
            </w:rPr>
            <w:lastRenderedPageBreak/>
            <w:t>сельскохозяйственной продукции</w:t>
          </w:r>
          <w:r w:rsidR="00597C04" w:rsidRPr="00CE2A12">
            <w:rPr>
              <w:rStyle w:val="31"/>
            </w:rPr>
            <w:t xml:space="preserve"> и вклад в социально</w:t>
          </w:r>
          <w:r w:rsidR="00096749" w:rsidRPr="00CE2A12">
            <w:rPr>
              <w:rStyle w:val="31"/>
            </w:rPr>
            <w:t>-</w:t>
          </w:r>
          <w:r w:rsidR="00597C04" w:rsidRPr="00CE2A12">
            <w:rPr>
              <w:rStyle w:val="31"/>
            </w:rPr>
            <w:t>экономическое развитие района.</w:t>
          </w:r>
        </w:p>
        <w:p w:rsidR="00597C04" w:rsidRPr="00CE2A12" w:rsidRDefault="00597C04" w:rsidP="00345078">
          <w:pPr>
            <w:pStyle w:val="ab"/>
            <w:tabs>
              <w:tab w:val="left" w:pos="851"/>
            </w:tabs>
            <w:spacing w:after="240"/>
            <w:ind w:left="709"/>
            <w:contextualSpacing w:val="0"/>
            <w:jc w:val="both"/>
            <w:rPr>
              <w:rStyle w:val="31"/>
            </w:rPr>
          </w:pPr>
          <w:r w:rsidRPr="00CE2A12">
            <w:rPr>
              <w:rStyle w:val="31"/>
            </w:rPr>
            <w:t>Занести коллектив на районную Доску Почета, наградить Дипломом</w:t>
          </w:r>
          <w:r w:rsidR="00141903" w:rsidRPr="00CE2A12">
            <w:rPr>
              <w:rStyle w:val="31"/>
            </w:rPr>
            <w:t>;</w:t>
          </w:r>
        </w:p>
        <w:p w:rsidR="000A4393" w:rsidRDefault="00597C04" w:rsidP="00642589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Предприятия промышленности, энергетики, транспорта, связи и строительства:</w:t>
          </w:r>
        </w:p>
        <w:p w:rsidR="000A4393" w:rsidRPr="00C216DF" w:rsidRDefault="0089304D" w:rsidP="00141903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C216DF">
            <w:rPr>
              <w:rStyle w:val="31"/>
            </w:rPr>
            <w:t>Закрытое акционерное общество</w:t>
          </w:r>
          <w:r w:rsidR="00597C04" w:rsidRPr="00C216DF">
            <w:rPr>
              <w:rStyle w:val="31"/>
            </w:rPr>
            <w:t xml:space="preserve"> «Табунский элеватор» (</w:t>
          </w:r>
          <w:r w:rsidRPr="00C216DF">
            <w:rPr>
              <w:rStyle w:val="31"/>
            </w:rPr>
            <w:t>генеральный директор</w:t>
          </w:r>
          <w:r w:rsidR="00597C04" w:rsidRPr="00C216DF">
            <w:rPr>
              <w:rStyle w:val="31"/>
            </w:rPr>
            <w:t xml:space="preserve"> Федорченко Сергей Петрович</w:t>
          </w:r>
          <w:r w:rsidRPr="00C216DF">
            <w:rPr>
              <w:rStyle w:val="31"/>
            </w:rPr>
            <w:t>, председатель профсоюзного комитета</w:t>
          </w:r>
          <w:r w:rsidR="00FA1AD4" w:rsidRPr="00C216DF">
            <w:rPr>
              <w:rStyle w:val="31"/>
            </w:rPr>
            <w:t xml:space="preserve"> </w:t>
          </w:r>
          <w:proofErr w:type="spellStart"/>
          <w:r w:rsidR="00F73A73" w:rsidRPr="00C216DF">
            <w:rPr>
              <w:rStyle w:val="31"/>
            </w:rPr>
            <w:t>Струценко</w:t>
          </w:r>
          <w:proofErr w:type="spellEnd"/>
          <w:r w:rsidR="00F73A73" w:rsidRPr="00C216DF">
            <w:rPr>
              <w:rStyle w:val="31"/>
            </w:rPr>
            <w:t xml:space="preserve"> Андрей Александрович</w:t>
          </w:r>
          <w:r w:rsidR="00597C04" w:rsidRPr="00C216DF">
            <w:rPr>
              <w:rStyle w:val="31"/>
            </w:rPr>
            <w:t>)</w:t>
          </w:r>
          <w:r w:rsidR="00294259" w:rsidRPr="00C216DF">
            <w:rPr>
              <w:rStyle w:val="31"/>
            </w:rPr>
            <w:t>,</w:t>
          </w:r>
          <w:r w:rsidR="00597C04" w:rsidRPr="00C216DF">
            <w:rPr>
              <w:rStyle w:val="31"/>
            </w:rPr>
            <w:t xml:space="preserve"> за лучшие показатели в районе по переработке сельскохозяйственной продукции и большой вклад в социально-экономическое развитие района. </w:t>
          </w:r>
        </w:p>
        <w:p w:rsidR="00597C04" w:rsidRPr="00C216DF" w:rsidRDefault="00597C04" w:rsidP="00345078">
          <w:pPr>
            <w:pStyle w:val="ab"/>
            <w:tabs>
              <w:tab w:val="left" w:pos="851"/>
            </w:tabs>
            <w:spacing w:after="240"/>
            <w:ind w:left="709"/>
            <w:contextualSpacing w:val="0"/>
            <w:jc w:val="both"/>
            <w:rPr>
              <w:rStyle w:val="31"/>
            </w:rPr>
          </w:pPr>
          <w:r w:rsidRPr="00C216DF">
            <w:rPr>
              <w:rStyle w:val="31"/>
            </w:rPr>
            <w:t>Занести коллектив на районную Доску Почета, наградить Дипломом</w:t>
          </w:r>
          <w:r w:rsidR="00141903" w:rsidRPr="00C216DF">
            <w:rPr>
              <w:rStyle w:val="31"/>
            </w:rPr>
            <w:t>.</w:t>
          </w:r>
        </w:p>
        <w:p w:rsidR="000A4393" w:rsidRDefault="00597C04" w:rsidP="003D5D93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Предприятия коммунального, торгового и бытового обслуживания населения:</w:t>
          </w:r>
        </w:p>
        <w:p w:rsidR="00597C04" w:rsidRPr="00C216DF" w:rsidRDefault="00C216DF" w:rsidP="00C216DF">
          <w:pPr>
            <w:pStyle w:val="ab"/>
            <w:tabs>
              <w:tab w:val="left" w:pos="851"/>
            </w:tabs>
            <w:ind w:left="1440"/>
            <w:contextualSpacing w:val="0"/>
            <w:jc w:val="both"/>
            <w:rPr>
              <w:sz w:val="28"/>
            </w:rPr>
          </w:pPr>
          <w:r w:rsidRPr="00C216DF">
            <w:rPr>
              <w:sz w:val="28"/>
            </w:rPr>
            <w:t>В связи</w:t>
          </w:r>
          <w:r>
            <w:rPr>
              <w:sz w:val="28"/>
            </w:rPr>
            <w:t xml:space="preserve"> </w:t>
          </w:r>
          <w:r w:rsidRPr="00C216DF">
            <w:rPr>
              <w:sz w:val="28"/>
            </w:rPr>
            <w:t>с невыполнением условий районного трудового соревнования, итоги не подводи</w:t>
          </w:r>
          <w:r w:rsidR="00B76AE9">
            <w:rPr>
              <w:sz w:val="28"/>
            </w:rPr>
            <w:t>т</w:t>
          </w:r>
          <w:r w:rsidRPr="00C216DF">
            <w:rPr>
              <w:sz w:val="28"/>
            </w:rPr>
            <w:t>ь.</w:t>
          </w:r>
        </w:p>
        <w:p w:rsidR="008B2166" w:rsidRPr="00597C04" w:rsidRDefault="008B2166" w:rsidP="00941330">
          <w:pPr>
            <w:pStyle w:val="ab"/>
            <w:tabs>
              <w:tab w:val="left" w:pos="851"/>
            </w:tabs>
            <w:ind w:left="1440"/>
            <w:contextualSpacing w:val="0"/>
            <w:jc w:val="both"/>
            <w:rPr>
              <w:rStyle w:val="31"/>
            </w:rPr>
          </w:pPr>
        </w:p>
        <w:p w:rsidR="000A4393" w:rsidRDefault="00597C04" w:rsidP="00941330">
          <w:pPr>
            <w:pStyle w:val="ab"/>
            <w:numPr>
              <w:ilvl w:val="1"/>
              <w:numId w:val="20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Среди структурных подразделений трудовых коллективов:</w:t>
          </w:r>
        </w:p>
        <w:p w:rsidR="00941330" w:rsidRDefault="00941330" w:rsidP="00941330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</w:rPr>
          </w:pPr>
        </w:p>
        <w:p w:rsidR="00141903" w:rsidRPr="00BC27B2" w:rsidRDefault="00FA1AD4" w:rsidP="00B46946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BC27B2">
            <w:rPr>
              <w:rStyle w:val="31"/>
            </w:rPr>
            <w:t>Б</w:t>
          </w:r>
          <w:r w:rsidR="00597C04" w:rsidRPr="00BC27B2">
            <w:rPr>
              <w:rStyle w:val="31"/>
            </w:rPr>
            <w:t>ригад</w:t>
          </w:r>
          <w:r w:rsidR="00F73A73" w:rsidRPr="00BC27B2">
            <w:rPr>
              <w:rStyle w:val="31"/>
            </w:rPr>
            <w:t>а</w:t>
          </w:r>
          <w:r w:rsidRPr="00BC27B2">
            <w:rPr>
              <w:rStyle w:val="31"/>
            </w:rPr>
            <w:t xml:space="preserve"> </w:t>
          </w:r>
          <w:r w:rsidR="00597C04" w:rsidRPr="00BC27B2">
            <w:rPr>
              <w:rStyle w:val="31"/>
            </w:rPr>
            <w:t xml:space="preserve">животноводов </w:t>
          </w:r>
          <w:r w:rsidR="0089304D" w:rsidRPr="00BC27B2">
            <w:rPr>
              <w:rStyle w:val="31"/>
            </w:rPr>
            <w:t>общества с ограниченной ответственностью</w:t>
          </w:r>
          <w:r w:rsidR="00597C04" w:rsidRPr="00BC27B2">
            <w:rPr>
              <w:rStyle w:val="31"/>
            </w:rPr>
            <w:t xml:space="preserve"> «Хорошенское» (</w:t>
          </w:r>
          <w:r w:rsidR="0089304D" w:rsidRPr="00BC27B2">
            <w:rPr>
              <w:rStyle w:val="31"/>
            </w:rPr>
            <w:t>бригадир</w:t>
          </w:r>
          <w:r w:rsidRPr="00BC27B2">
            <w:rPr>
              <w:rStyle w:val="31"/>
            </w:rPr>
            <w:t xml:space="preserve"> </w:t>
          </w:r>
          <w:r w:rsidR="00597C04" w:rsidRPr="00BC27B2">
            <w:rPr>
              <w:rStyle w:val="31"/>
            </w:rPr>
            <w:t>Шартнер</w:t>
          </w:r>
          <w:r w:rsidRPr="00BC27B2">
            <w:rPr>
              <w:rStyle w:val="31"/>
            </w:rPr>
            <w:t xml:space="preserve"> </w:t>
          </w:r>
          <w:r w:rsidR="00944BED" w:rsidRPr="00BC27B2">
            <w:rPr>
              <w:rStyle w:val="31"/>
            </w:rPr>
            <w:t xml:space="preserve">Даниил </w:t>
          </w:r>
          <w:r w:rsidR="00597C04" w:rsidRPr="00BC27B2">
            <w:rPr>
              <w:rStyle w:val="31"/>
            </w:rPr>
            <w:t>Иванович)</w:t>
          </w:r>
          <w:r w:rsidR="0089304D" w:rsidRPr="00BC27B2">
            <w:rPr>
              <w:rStyle w:val="31"/>
            </w:rPr>
            <w:t>,</w:t>
          </w:r>
          <w:r w:rsidR="00597C04" w:rsidRPr="00BC27B2">
            <w:rPr>
              <w:rStyle w:val="31"/>
            </w:rPr>
            <w:t xml:space="preserve"> за высокие показатели в производстве молока</w:t>
          </w:r>
          <w:r w:rsidR="00836951" w:rsidRPr="00BC27B2">
            <w:rPr>
              <w:rStyle w:val="31"/>
            </w:rPr>
            <w:t>,</w:t>
          </w:r>
          <w:r w:rsidR="00597C04" w:rsidRPr="00BC27B2">
            <w:rPr>
              <w:rStyle w:val="31"/>
            </w:rPr>
            <w:t xml:space="preserve"> наивысшие достижения в выращивании молодняка</w:t>
          </w:r>
          <w:r w:rsidR="00836951" w:rsidRPr="00BC27B2">
            <w:rPr>
              <w:sz w:val="28"/>
              <w:szCs w:val="28"/>
            </w:rPr>
            <w:t xml:space="preserve"> и вклад в социально-экономическое развитие района.</w:t>
          </w:r>
        </w:p>
        <w:p w:rsidR="00597C04" w:rsidRPr="00BC27B2" w:rsidRDefault="00597C04" w:rsidP="00345078">
          <w:pPr>
            <w:tabs>
              <w:tab w:val="left" w:pos="851"/>
            </w:tabs>
            <w:ind w:left="709"/>
            <w:jc w:val="both"/>
            <w:rPr>
              <w:rStyle w:val="31"/>
            </w:rPr>
          </w:pPr>
          <w:r w:rsidRPr="00BC27B2">
            <w:rPr>
              <w:rStyle w:val="31"/>
            </w:rPr>
            <w:t>Занести коллектив на районную Д</w:t>
          </w:r>
          <w:r w:rsidR="00141903" w:rsidRPr="00BC27B2">
            <w:rPr>
              <w:rStyle w:val="31"/>
            </w:rPr>
            <w:t>оску Почета, наградить Дипломом.</w:t>
          </w:r>
        </w:p>
        <w:p w:rsidR="00345078" w:rsidRPr="00597C04" w:rsidRDefault="00345078" w:rsidP="00345078">
          <w:pPr>
            <w:tabs>
              <w:tab w:val="left" w:pos="851"/>
            </w:tabs>
            <w:ind w:left="709"/>
            <w:jc w:val="both"/>
            <w:rPr>
              <w:rStyle w:val="31"/>
            </w:rPr>
          </w:pPr>
        </w:p>
        <w:p w:rsidR="00597C04" w:rsidRDefault="00597C04" w:rsidP="000A439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Среди малых предприятий всех отраслей и частных предпринимателей без образования юридического лица:</w:t>
          </w:r>
        </w:p>
        <w:p w:rsidR="00345078" w:rsidRPr="00597C04" w:rsidRDefault="00345078" w:rsidP="00345078">
          <w:pPr>
            <w:pStyle w:val="ab"/>
            <w:tabs>
              <w:tab w:val="left" w:pos="851"/>
            </w:tabs>
            <w:spacing w:after="240"/>
            <w:ind w:left="792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В связи с невыполнением условий районного трудового соревнования итоги не подводить.</w:t>
          </w:r>
        </w:p>
        <w:p w:rsidR="00597C04" w:rsidRDefault="00597C04" w:rsidP="000A439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Среди муниципальных образований:</w:t>
          </w:r>
        </w:p>
        <w:p w:rsidR="00FB61BB" w:rsidRPr="00826A5F" w:rsidRDefault="00685C93" w:rsidP="00D73CD0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Органы местного самоуправления</w:t>
          </w:r>
          <w:r w:rsidR="00B33D3D">
            <w:rPr>
              <w:sz w:val="28"/>
              <w:szCs w:val="28"/>
            </w:rPr>
            <w:t xml:space="preserve"> </w:t>
          </w:r>
          <w:proofErr w:type="spellStart"/>
          <w:r w:rsidR="00FB61BB" w:rsidRPr="00826A5F">
            <w:rPr>
              <w:sz w:val="28"/>
              <w:szCs w:val="28"/>
            </w:rPr>
            <w:t>Серебропольск</w:t>
          </w:r>
          <w:r>
            <w:rPr>
              <w:sz w:val="28"/>
              <w:szCs w:val="28"/>
            </w:rPr>
            <w:t>ого</w:t>
          </w:r>
          <w:proofErr w:type="spellEnd"/>
          <w:r w:rsidR="00FB61BB" w:rsidRPr="00826A5F">
            <w:rPr>
              <w:sz w:val="28"/>
              <w:szCs w:val="28"/>
            </w:rPr>
            <w:t xml:space="preserve"> сельсовет</w:t>
          </w:r>
          <w:r>
            <w:rPr>
              <w:sz w:val="28"/>
              <w:szCs w:val="28"/>
            </w:rPr>
            <w:t>а Табунского района Алтайского края</w:t>
          </w:r>
          <w:r w:rsidR="00FB61BB" w:rsidRPr="00826A5F">
            <w:rPr>
              <w:sz w:val="28"/>
              <w:szCs w:val="28"/>
            </w:rPr>
            <w:t xml:space="preserve"> (глава сельсовета </w:t>
          </w:r>
          <w:proofErr w:type="spellStart"/>
          <w:r w:rsidR="00FB61BB" w:rsidRPr="00826A5F">
            <w:rPr>
              <w:sz w:val="28"/>
              <w:szCs w:val="28"/>
            </w:rPr>
            <w:t>Цинко</w:t>
          </w:r>
          <w:proofErr w:type="spellEnd"/>
          <w:r w:rsidR="00FB61BB" w:rsidRPr="00826A5F">
            <w:rPr>
              <w:sz w:val="28"/>
              <w:szCs w:val="28"/>
            </w:rPr>
            <w:t xml:space="preserve"> Татьяна Тимофеевна, председатель сельского совета депутатов</w:t>
          </w:r>
          <w:r w:rsidR="00493421" w:rsidRPr="00826A5F">
            <w:rPr>
              <w:sz w:val="28"/>
              <w:szCs w:val="28"/>
            </w:rPr>
            <w:t xml:space="preserve"> </w:t>
          </w:r>
          <w:proofErr w:type="spellStart"/>
          <w:r w:rsidR="00F47671" w:rsidRPr="00826A5F">
            <w:rPr>
              <w:sz w:val="28"/>
              <w:szCs w:val="28"/>
            </w:rPr>
            <w:t>Абрашкина</w:t>
          </w:r>
          <w:proofErr w:type="spellEnd"/>
          <w:r w:rsidR="00F47671" w:rsidRPr="00826A5F">
            <w:rPr>
              <w:sz w:val="28"/>
              <w:szCs w:val="28"/>
            </w:rPr>
            <w:t xml:space="preserve"> Светлана Викторовна), </w:t>
          </w:r>
          <w:r w:rsidR="00FB61BB" w:rsidRPr="00826A5F">
            <w:rPr>
              <w:sz w:val="28"/>
              <w:szCs w:val="28"/>
            </w:rPr>
            <w:t>за эффективную работу по выполнению закреплённых</w:t>
          </w:r>
          <w:r w:rsidR="008B2166" w:rsidRPr="00826A5F">
            <w:rPr>
              <w:sz w:val="28"/>
              <w:szCs w:val="28"/>
            </w:rPr>
            <w:t xml:space="preserve"> и переданных</w:t>
          </w:r>
          <w:r w:rsidR="00FB61BB" w:rsidRPr="00826A5F">
            <w:rPr>
              <w:sz w:val="28"/>
              <w:szCs w:val="28"/>
            </w:rPr>
            <w:t xml:space="preserve"> полномочий, </w:t>
          </w:r>
          <w:r w:rsidR="001150E4" w:rsidRPr="00826A5F">
            <w:rPr>
              <w:sz w:val="28"/>
              <w:szCs w:val="28"/>
            </w:rPr>
            <w:t xml:space="preserve">активизацию работы по пополнению собственных доходов бюджета, </w:t>
          </w:r>
          <w:r w:rsidR="00FB61BB" w:rsidRPr="00826A5F">
            <w:rPr>
              <w:sz w:val="28"/>
              <w:szCs w:val="28"/>
            </w:rPr>
            <w:t xml:space="preserve">активное привлечение населения к решению вопросов </w:t>
          </w:r>
          <w:r w:rsidR="00FB61BB" w:rsidRPr="00826A5F">
            <w:rPr>
              <w:sz w:val="28"/>
              <w:szCs w:val="28"/>
            </w:rPr>
            <w:lastRenderedPageBreak/>
            <w:t>местного значения</w:t>
          </w:r>
          <w:r w:rsidR="001150E4" w:rsidRPr="00826A5F">
            <w:rPr>
              <w:sz w:val="28"/>
              <w:szCs w:val="28"/>
            </w:rPr>
            <w:t xml:space="preserve"> и вклад</w:t>
          </w:r>
          <w:r w:rsidR="00FB61BB" w:rsidRPr="00826A5F">
            <w:rPr>
              <w:sz w:val="28"/>
              <w:szCs w:val="28"/>
            </w:rPr>
            <w:t xml:space="preserve"> в социально-экономическое развитие района. </w:t>
          </w:r>
        </w:p>
        <w:p w:rsidR="00FB61BB" w:rsidRDefault="00FB61BB" w:rsidP="00764FF0">
          <w:pPr>
            <w:pStyle w:val="ab"/>
            <w:tabs>
              <w:tab w:val="left" w:pos="851"/>
            </w:tabs>
            <w:ind w:left="709"/>
            <w:contextualSpacing w:val="0"/>
            <w:jc w:val="both"/>
            <w:rPr>
              <w:sz w:val="28"/>
              <w:szCs w:val="28"/>
            </w:rPr>
          </w:pPr>
          <w:r w:rsidRPr="00FD0471">
            <w:rPr>
              <w:sz w:val="28"/>
              <w:szCs w:val="28"/>
            </w:rPr>
            <w:t>Занести коллектив на районную Доску Почета, наградить Дипломом</w:t>
          </w:r>
          <w:r w:rsidR="00941330">
            <w:rPr>
              <w:sz w:val="28"/>
              <w:szCs w:val="28"/>
            </w:rPr>
            <w:t>.</w:t>
          </w:r>
        </w:p>
        <w:p w:rsidR="00764FF0" w:rsidRPr="00597C04" w:rsidRDefault="00764FF0" w:rsidP="00764FF0">
          <w:pPr>
            <w:pStyle w:val="ab"/>
            <w:tabs>
              <w:tab w:val="left" w:pos="851"/>
            </w:tabs>
            <w:ind w:left="709"/>
            <w:contextualSpacing w:val="0"/>
            <w:jc w:val="both"/>
            <w:rPr>
              <w:rStyle w:val="31"/>
            </w:rPr>
          </w:pPr>
        </w:p>
        <w:p w:rsidR="00597C04" w:rsidRDefault="00597C04" w:rsidP="000A439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 xml:space="preserve">Среди учреждений образования, культуры, здравоохранения, физической культуры и спорта, социальной защиты населения: </w:t>
          </w:r>
        </w:p>
        <w:p w:rsidR="00764FF0" w:rsidRDefault="00764FF0" w:rsidP="00D73CD0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Коллектив </w:t>
          </w:r>
          <w:r w:rsidR="00DB1FBE">
            <w:rPr>
              <w:sz w:val="28"/>
              <w:szCs w:val="28"/>
            </w:rPr>
            <w:t xml:space="preserve">муниципального бюджетного </w:t>
          </w:r>
          <w:r w:rsidR="00B26284">
            <w:rPr>
              <w:sz w:val="28"/>
              <w:szCs w:val="28"/>
            </w:rPr>
            <w:t>дошкольно</w:t>
          </w:r>
          <w:r w:rsidR="00417171">
            <w:rPr>
              <w:sz w:val="28"/>
              <w:szCs w:val="28"/>
            </w:rPr>
            <w:t>го</w:t>
          </w:r>
          <w:r w:rsidR="00B26284">
            <w:rPr>
              <w:sz w:val="28"/>
              <w:szCs w:val="28"/>
            </w:rPr>
            <w:t xml:space="preserve"> </w:t>
          </w:r>
          <w:r w:rsidR="00DB1FBE">
            <w:rPr>
              <w:sz w:val="28"/>
              <w:szCs w:val="28"/>
            </w:rPr>
            <w:t>образо</w:t>
          </w:r>
          <w:r w:rsidR="00B26284">
            <w:rPr>
              <w:sz w:val="28"/>
              <w:szCs w:val="28"/>
            </w:rPr>
            <w:t>вательного учреждения «Табунский детский сад «Огонек»</w:t>
          </w:r>
          <w:r>
            <w:rPr>
              <w:sz w:val="28"/>
              <w:szCs w:val="28"/>
            </w:rPr>
            <w:t xml:space="preserve"> (</w:t>
          </w:r>
          <w:r w:rsidR="00B26284">
            <w:rPr>
              <w:sz w:val="28"/>
              <w:szCs w:val="28"/>
            </w:rPr>
            <w:t>заведующ</w:t>
          </w:r>
          <w:r w:rsidR="003E6B25">
            <w:rPr>
              <w:sz w:val="28"/>
              <w:szCs w:val="28"/>
            </w:rPr>
            <w:t>ий</w:t>
          </w:r>
          <w:r w:rsidR="00DB1FBE">
            <w:rPr>
              <w:sz w:val="28"/>
              <w:szCs w:val="28"/>
            </w:rPr>
            <w:t xml:space="preserve"> </w:t>
          </w:r>
          <w:proofErr w:type="spellStart"/>
          <w:r w:rsidR="00B26284">
            <w:rPr>
              <w:sz w:val="28"/>
              <w:szCs w:val="28"/>
            </w:rPr>
            <w:t>Гинтер</w:t>
          </w:r>
          <w:proofErr w:type="spellEnd"/>
          <w:r w:rsidR="00B26284">
            <w:rPr>
              <w:sz w:val="28"/>
              <w:szCs w:val="28"/>
            </w:rPr>
            <w:t xml:space="preserve"> Татьяна Петровна</w:t>
          </w:r>
          <w:r w:rsidR="00DB1FBE">
            <w:rPr>
              <w:sz w:val="28"/>
              <w:szCs w:val="28"/>
            </w:rPr>
            <w:t>)</w:t>
          </w:r>
          <w:r w:rsidR="00312D79">
            <w:rPr>
              <w:sz w:val="28"/>
              <w:szCs w:val="28"/>
            </w:rPr>
            <w:t>,</w:t>
          </w:r>
          <w:r w:rsidR="00815BA1">
            <w:rPr>
              <w:sz w:val="28"/>
              <w:szCs w:val="28"/>
            </w:rPr>
            <w:t xml:space="preserve"> </w:t>
          </w:r>
          <w:r w:rsidR="00DB1FBE" w:rsidRPr="00815BA1">
            <w:rPr>
              <w:sz w:val="28"/>
              <w:szCs w:val="28"/>
            </w:rPr>
            <w:t xml:space="preserve">за </w:t>
          </w:r>
          <w:r w:rsidR="00B26284">
            <w:rPr>
              <w:sz w:val="28"/>
              <w:szCs w:val="28"/>
            </w:rPr>
            <w:t>большой вклад в развитие образования района в дел</w:t>
          </w:r>
          <w:r w:rsidR="00417171">
            <w:rPr>
              <w:sz w:val="28"/>
              <w:szCs w:val="28"/>
            </w:rPr>
            <w:t>е</w:t>
          </w:r>
          <w:r w:rsidR="00B26284">
            <w:rPr>
              <w:sz w:val="28"/>
              <w:szCs w:val="28"/>
            </w:rPr>
            <w:t xml:space="preserve"> воспитания и обучения подрастающего поколения</w:t>
          </w:r>
          <w:r>
            <w:rPr>
              <w:sz w:val="28"/>
              <w:szCs w:val="28"/>
            </w:rPr>
            <w:t>.</w:t>
          </w:r>
        </w:p>
        <w:p w:rsidR="00764FF0" w:rsidRDefault="00764FF0" w:rsidP="00764FF0">
          <w:pPr>
            <w:ind w:left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Занести коллектив на районную Доску </w:t>
          </w:r>
          <w:r w:rsidR="00941330">
            <w:rPr>
              <w:sz w:val="28"/>
              <w:szCs w:val="28"/>
            </w:rPr>
            <w:t>Почета, наградить Дипломом.</w:t>
          </w:r>
        </w:p>
        <w:p w:rsidR="00DB1FBE" w:rsidRDefault="00DB1FBE" w:rsidP="00764FF0">
          <w:pPr>
            <w:ind w:left="709"/>
            <w:jc w:val="both"/>
            <w:rPr>
              <w:sz w:val="28"/>
              <w:szCs w:val="28"/>
            </w:rPr>
          </w:pPr>
        </w:p>
        <w:p w:rsidR="00DB1FBE" w:rsidRDefault="00DB1FBE" w:rsidP="00DB1FBE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Коллектив </w:t>
          </w:r>
          <w:proofErr w:type="spellStart"/>
          <w:r w:rsidR="00B26284">
            <w:rPr>
              <w:sz w:val="28"/>
              <w:szCs w:val="28"/>
            </w:rPr>
            <w:t>Большеромановского</w:t>
          </w:r>
          <w:proofErr w:type="spellEnd"/>
          <w:r w:rsidR="00B26284">
            <w:rPr>
              <w:sz w:val="28"/>
              <w:szCs w:val="28"/>
            </w:rPr>
            <w:t xml:space="preserve"> сельского </w:t>
          </w:r>
          <w:r w:rsidR="00417171">
            <w:rPr>
              <w:sz w:val="28"/>
              <w:szCs w:val="28"/>
            </w:rPr>
            <w:t>Д</w:t>
          </w:r>
          <w:r w:rsidR="00B26284">
            <w:rPr>
              <w:sz w:val="28"/>
              <w:szCs w:val="28"/>
            </w:rPr>
            <w:t>ома культуры филиала муниципального бюджетного учреждения культуры «Многофункциональный культурный центр» Табунского района Алтайского края</w:t>
          </w:r>
          <w:r w:rsidR="009B302F">
            <w:rPr>
              <w:sz w:val="28"/>
              <w:szCs w:val="28"/>
            </w:rPr>
            <w:t xml:space="preserve"> </w:t>
          </w:r>
          <w:r w:rsidR="00B26284">
            <w:rPr>
              <w:sz w:val="28"/>
              <w:szCs w:val="28"/>
            </w:rPr>
            <w:t>(заведующ</w:t>
          </w:r>
          <w:r w:rsidR="003E6B25">
            <w:rPr>
              <w:sz w:val="28"/>
              <w:szCs w:val="28"/>
            </w:rPr>
            <w:t>ий</w:t>
          </w:r>
          <w:r w:rsidR="00B26284">
            <w:rPr>
              <w:sz w:val="28"/>
              <w:szCs w:val="28"/>
            </w:rPr>
            <w:t xml:space="preserve"> Огородник Татьяна Ивановна</w:t>
          </w:r>
          <w:r>
            <w:rPr>
              <w:sz w:val="28"/>
              <w:szCs w:val="28"/>
            </w:rPr>
            <w:t>),</w:t>
          </w:r>
          <w:r w:rsidR="00815BA1">
            <w:rPr>
              <w:sz w:val="28"/>
              <w:szCs w:val="28"/>
            </w:rPr>
            <w:t xml:space="preserve"> </w:t>
          </w:r>
          <w:r w:rsidRPr="00815BA1">
            <w:rPr>
              <w:sz w:val="28"/>
              <w:szCs w:val="28"/>
            </w:rPr>
            <w:t xml:space="preserve">за </w:t>
          </w:r>
          <w:r w:rsidR="00815BA1" w:rsidRPr="00815BA1">
            <w:rPr>
              <w:sz w:val="28"/>
              <w:szCs w:val="28"/>
            </w:rPr>
            <w:t>выполнение плановых количественных и качественных показателей, творческий подход в подготовке и проведении культурно-массовых мероприятий</w:t>
          </w:r>
          <w:r>
            <w:rPr>
              <w:sz w:val="28"/>
              <w:szCs w:val="28"/>
            </w:rPr>
            <w:t xml:space="preserve"> и вклад в социально-экономическое развитие района.</w:t>
          </w:r>
        </w:p>
        <w:p w:rsidR="00DB1FBE" w:rsidRPr="00DB1FBE" w:rsidRDefault="00DB1FBE" w:rsidP="00DB1FBE">
          <w:pPr>
            <w:ind w:left="709"/>
            <w:jc w:val="both"/>
            <w:rPr>
              <w:sz w:val="28"/>
              <w:szCs w:val="28"/>
            </w:rPr>
          </w:pPr>
          <w:r w:rsidRPr="00DB1FBE">
            <w:rPr>
              <w:sz w:val="28"/>
              <w:szCs w:val="28"/>
            </w:rPr>
            <w:t>Занести коллектив на районную Доску Почета, наградить Дипломом.</w:t>
          </w:r>
        </w:p>
        <w:p w:rsidR="00DB1FBE" w:rsidRPr="00186D25" w:rsidRDefault="00DB1FBE" w:rsidP="00764FF0">
          <w:pPr>
            <w:ind w:left="709"/>
            <w:jc w:val="both"/>
            <w:rPr>
              <w:sz w:val="28"/>
              <w:szCs w:val="28"/>
            </w:rPr>
          </w:pPr>
        </w:p>
        <w:p w:rsidR="000A4393" w:rsidRDefault="00597C04" w:rsidP="00E5418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Среди общественных организаций, объединений по месту жительства, в том числе молодёжных, осуществляющих деятельность в соответствии с действующим законодательством:</w:t>
          </w:r>
        </w:p>
        <w:p w:rsidR="00DB1FBE" w:rsidRDefault="00DB1FBE" w:rsidP="00D73CD0">
          <w:pPr>
            <w:pStyle w:val="ab"/>
            <w:numPr>
              <w:ilvl w:val="0"/>
              <w:numId w:val="23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Совет ветеранов </w:t>
          </w:r>
          <w:r w:rsidR="0037721D">
            <w:rPr>
              <w:sz w:val="28"/>
              <w:szCs w:val="28"/>
            </w:rPr>
            <w:t>Табунского</w:t>
          </w:r>
          <w:r>
            <w:rPr>
              <w:sz w:val="28"/>
              <w:szCs w:val="28"/>
            </w:rPr>
            <w:t xml:space="preserve"> сельсовета (председатель </w:t>
          </w:r>
          <w:proofErr w:type="spellStart"/>
          <w:r w:rsidR="0037721D">
            <w:rPr>
              <w:sz w:val="28"/>
              <w:szCs w:val="28"/>
            </w:rPr>
            <w:t>Ставская</w:t>
          </w:r>
          <w:proofErr w:type="spellEnd"/>
          <w:r w:rsidR="0037721D">
            <w:rPr>
              <w:sz w:val="28"/>
              <w:szCs w:val="28"/>
            </w:rPr>
            <w:t xml:space="preserve"> Валентина Васильевна</w:t>
          </w:r>
          <w:r>
            <w:rPr>
              <w:sz w:val="28"/>
              <w:szCs w:val="28"/>
            </w:rPr>
            <w:t>), за</w:t>
          </w:r>
          <w:r w:rsidR="005A426C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большую общественную работу по социальной поддержке ветеранов войны и труда, патриотическому воспитанию молодёжи и помощь администрации сельсовета по решению вопросов местного значения.</w:t>
          </w:r>
        </w:p>
        <w:p w:rsidR="00443B77" w:rsidRDefault="00443B77" w:rsidP="009E62D7">
          <w:pPr>
            <w:ind w:firstLine="680"/>
            <w:jc w:val="both"/>
            <w:rPr>
              <w:sz w:val="28"/>
              <w:szCs w:val="28"/>
            </w:rPr>
          </w:pPr>
          <w:r w:rsidRPr="00FF4BD6">
            <w:rPr>
              <w:sz w:val="28"/>
              <w:szCs w:val="28"/>
            </w:rPr>
            <w:t>Занести коллектив на районную До</w:t>
          </w:r>
          <w:r>
            <w:rPr>
              <w:sz w:val="28"/>
              <w:szCs w:val="28"/>
            </w:rPr>
            <w:t>ску Почет</w:t>
          </w:r>
          <w:r w:rsidR="009E62D7">
            <w:rPr>
              <w:sz w:val="28"/>
              <w:szCs w:val="28"/>
            </w:rPr>
            <w:t>а и наградить Дипломом.</w:t>
          </w:r>
        </w:p>
        <w:p w:rsidR="007312DA" w:rsidRDefault="007312DA" w:rsidP="009E62D7">
          <w:pPr>
            <w:ind w:firstLine="680"/>
            <w:jc w:val="both"/>
            <w:rPr>
              <w:sz w:val="28"/>
              <w:szCs w:val="28"/>
            </w:rPr>
          </w:pPr>
        </w:p>
        <w:p w:rsidR="007312DA" w:rsidRDefault="007312DA" w:rsidP="007312DA">
          <w:pPr>
            <w:pStyle w:val="ab"/>
            <w:numPr>
              <w:ilvl w:val="0"/>
              <w:numId w:val="23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Совет ветеранов Алтайского сельсовета (председатель Жукова Амалия Давыдовна),</w:t>
          </w:r>
          <w:r w:rsidR="0061505F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за большую общественную работу по социальной поддержке ветеранов войны и труда, </w:t>
          </w:r>
          <w:r w:rsidR="00B33D3D">
            <w:rPr>
              <w:sz w:val="28"/>
              <w:szCs w:val="28"/>
            </w:rPr>
            <w:t>организацию культурно-массовых мероприятий</w:t>
          </w:r>
          <w:r>
            <w:rPr>
              <w:sz w:val="28"/>
              <w:szCs w:val="28"/>
            </w:rPr>
            <w:t xml:space="preserve"> и помощь администрации сельсовета по решению вопросов местного значения.</w:t>
          </w:r>
        </w:p>
        <w:p w:rsidR="007312DA" w:rsidRDefault="007312DA" w:rsidP="007312DA">
          <w:pPr>
            <w:ind w:firstLine="68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Наградить Дипломом.</w:t>
          </w:r>
        </w:p>
        <w:p w:rsidR="007312DA" w:rsidRDefault="007312DA" w:rsidP="009E62D7">
          <w:pPr>
            <w:ind w:firstLine="680"/>
            <w:jc w:val="both"/>
            <w:rPr>
              <w:sz w:val="28"/>
              <w:szCs w:val="28"/>
            </w:rPr>
          </w:pPr>
        </w:p>
        <w:p w:rsidR="00C556D2" w:rsidRDefault="00C556D2" w:rsidP="009E62D7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</w:rPr>
          </w:pPr>
        </w:p>
        <w:p w:rsidR="000A4393" w:rsidRDefault="00597C04" w:rsidP="009E62D7">
          <w:pPr>
            <w:pStyle w:val="ab"/>
            <w:numPr>
              <w:ilvl w:val="0"/>
              <w:numId w:val="20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lastRenderedPageBreak/>
            <w:t>Признать победителем в индивидуальном трудовом соревновании за 201</w:t>
          </w:r>
          <w:r w:rsidR="0037721D">
            <w:rPr>
              <w:rStyle w:val="31"/>
            </w:rPr>
            <w:t>9</w:t>
          </w:r>
          <w:r w:rsidRPr="00597C04">
            <w:rPr>
              <w:rStyle w:val="31"/>
            </w:rPr>
            <w:t xml:space="preserve"> год.</w:t>
          </w:r>
        </w:p>
        <w:p w:rsidR="00597C04" w:rsidRPr="00597C04" w:rsidRDefault="00597C04" w:rsidP="000A439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Занести на районную Доску Поче</w:t>
          </w:r>
          <w:r w:rsidR="00D73CD0">
            <w:rPr>
              <w:rStyle w:val="31"/>
            </w:rPr>
            <w:t>та, наградить Почетной грамотой</w:t>
          </w:r>
          <w:r w:rsidR="002621F2">
            <w:rPr>
              <w:rStyle w:val="31"/>
            </w:rPr>
            <w:t xml:space="preserve"> </w:t>
          </w:r>
          <w:r w:rsidR="00D73CD0" w:rsidRPr="00AF51A1">
            <w:rPr>
              <w:sz w:val="28"/>
              <w:szCs w:val="28"/>
            </w:rPr>
            <w:t>за высокие производственные показатели в трудовом соревновании</w:t>
          </w:r>
          <w:r w:rsidR="00D73CD0">
            <w:rPr>
              <w:sz w:val="28"/>
              <w:szCs w:val="28"/>
            </w:rPr>
            <w:t>и вклад в социально-экономическое развитие района:</w:t>
          </w:r>
        </w:p>
        <w:p w:rsidR="00417171" w:rsidRPr="003E6B25" w:rsidRDefault="00417171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1276"/>
            <w:jc w:val="both"/>
            <w:rPr>
              <w:sz w:val="28"/>
            </w:rPr>
          </w:pPr>
          <w:proofErr w:type="spellStart"/>
          <w:r w:rsidRPr="008615FB">
            <w:rPr>
              <w:sz w:val="28"/>
              <w:szCs w:val="28"/>
            </w:rPr>
            <w:t>Аберле</w:t>
          </w:r>
          <w:proofErr w:type="spellEnd"/>
          <w:r w:rsidRPr="008615FB">
            <w:rPr>
              <w:sz w:val="28"/>
              <w:szCs w:val="28"/>
            </w:rPr>
            <w:t xml:space="preserve"> Дмитри</w:t>
          </w:r>
          <w:r>
            <w:rPr>
              <w:sz w:val="28"/>
              <w:szCs w:val="28"/>
            </w:rPr>
            <w:t>я</w:t>
          </w:r>
          <w:r w:rsidRPr="008615FB">
            <w:rPr>
              <w:sz w:val="28"/>
              <w:szCs w:val="28"/>
            </w:rPr>
            <w:t xml:space="preserve"> Фёдорович</w:t>
          </w:r>
          <w:r>
            <w:rPr>
              <w:sz w:val="28"/>
              <w:szCs w:val="28"/>
            </w:rPr>
            <w:t>а</w:t>
          </w:r>
          <w:r w:rsidRPr="008615FB">
            <w:rPr>
              <w:sz w:val="28"/>
              <w:szCs w:val="28"/>
            </w:rPr>
            <w:t xml:space="preserve"> – тракториста-машиниста сельскохозяйственного производственного кооператива «Григорьевка»;</w:t>
          </w:r>
        </w:p>
        <w:p w:rsidR="003E6B25" w:rsidRPr="003E6B25" w:rsidRDefault="003E6B25" w:rsidP="003E6B25">
          <w:pPr>
            <w:pStyle w:val="ab"/>
            <w:tabs>
              <w:tab w:val="left" w:pos="851"/>
            </w:tabs>
            <w:spacing w:after="240"/>
            <w:ind w:left="1276"/>
            <w:jc w:val="both"/>
            <w:rPr>
              <w:sz w:val="28"/>
            </w:rPr>
          </w:pPr>
        </w:p>
        <w:p w:rsidR="003E6B25" w:rsidRPr="008C1819" w:rsidRDefault="003E6B25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1276"/>
            <w:jc w:val="both"/>
            <w:rPr>
              <w:sz w:val="28"/>
            </w:rPr>
          </w:pPr>
          <w:proofErr w:type="spellStart"/>
          <w:r>
            <w:rPr>
              <w:sz w:val="28"/>
              <w:szCs w:val="28"/>
            </w:rPr>
            <w:t>Гаана</w:t>
          </w:r>
          <w:proofErr w:type="spellEnd"/>
          <w:r>
            <w:rPr>
              <w:sz w:val="28"/>
              <w:szCs w:val="28"/>
            </w:rPr>
            <w:t xml:space="preserve"> Ивана Андреевича – председателя сельскохозяйственного производственного кооператива «Григорьевка»;</w:t>
          </w:r>
        </w:p>
        <w:p w:rsidR="008C1819" w:rsidRPr="008615FB" w:rsidRDefault="008C1819" w:rsidP="008C1819">
          <w:pPr>
            <w:pStyle w:val="ab"/>
            <w:tabs>
              <w:tab w:val="left" w:pos="851"/>
            </w:tabs>
            <w:spacing w:after="240"/>
            <w:ind w:left="1276"/>
            <w:jc w:val="both"/>
            <w:rPr>
              <w:sz w:val="28"/>
            </w:rPr>
          </w:pPr>
        </w:p>
        <w:p w:rsidR="00417171" w:rsidRPr="008C1819" w:rsidRDefault="00417171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1276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Герстнер</w:t>
          </w:r>
          <w:proofErr w:type="spellEnd"/>
          <w:r>
            <w:rPr>
              <w:sz w:val="28"/>
            </w:rPr>
            <w:t xml:space="preserve"> Валентину Владимировну – ведущего инспектора Центра занятости населения КГКУ УСЗН по городам Славгороду и Яровое, </w:t>
          </w:r>
          <w:proofErr w:type="spellStart"/>
          <w:r>
            <w:rPr>
              <w:sz w:val="28"/>
            </w:rPr>
            <w:t>Бурлинскому</w:t>
          </w:r>
          <w:proofErr w:type="spellEnd"/>
          <w:r>
            <w:rPr>
              <w:sz w:val="28"/>
            </w:rPr>
            <w:t xml:space="preserve"> и </w:t>
          </w:r>
          <w:proofErr w:type="spellStart"/>
          <w:r>
            <w:rPr>
              <w:sz w:val="28"/>
            </w:rPr>
            <w:t>Табунскому</w:t>
          </w:r>
          <w:proofErr w:type="spellEnd"/>
          <w:r>
            <w:rPr>
              <w:sz w:val="28"/>
            </w:rPr>
            <w:t xml:space="preserve"> районам</w:t>
          </w:r>
          <w:r>
            <w:rPr>
              <w:sz w:val="28"/>
              <w:szCs w:val="28"/>
            </w:rPr>
            <w:t>;</w:t>
          </w:r>
        </w:p>
        <w:p w:rsidR="008C1819" w:rsidRPr="008C1819" w:rsidRDefault="008C1819" w:rsidP="008C1819">
          <w:pPr>
            <w:pStyle w:val="ab"/>
            <w:rPr>
              <w:sz w:val="28"/>
            </w:rPr>
          </w:pPr>
        </w:p>
        <w:p w:rsidR="00417171" w:rsidRDefault="00417171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8615FB">
            <w:rPr>
              <w:sz w:val="28"/>
            </w:rPr>
            <w:t>Екимов</w:t>
          </w:r>
          <w:r>
            <w:rPr>
              <w:sz w:val="28"/>
            </w:rPr>
            <w:t>а Алексея</w:t>
          </w:r>
          <w:r w:rsidRPr="008615FB">
            <w:rPr>
              <w:sz w:val="28"/>
            </w:rPr>
            <w:t xml:space="preserve"> Анатольевич</w:t>
          </w:r>
          <w:r>
            <w:rPr>
              <w:sz w:val="28"/>
            </w:rPr>
            <w:t>а</w:t>
          </w:r>
          <w:r w:rsidRPr="008615FB">
            <w:rPr>
              <w:sz w:val="28"/>
            </w:rPr>
            <w:t xml:space="preserve"> –</w:t>
          </w:r>
          <w:r>
            <w:rPr>
              <w:sz w:val="28"/>
            </w:rPr>
            <w:t xml:space="preserve"> тракториста-машиниста о</w:t>
          </w:r>
          <w:r w:rsidRPr="008615FB">
            <w:rPr>
              <w:sz w:val="28"/>
            </w:rPr>
            <w:t>бществ</w:t>
          </w:r>
          <w:r>
            <w:rPr>
              <w:sz w:val="28"/>
            </w:rPr>
            <w:t>а</w:t>
          </w:r>
          <w:r w:rsidRPr="008615FB">
            <w:rPr>
              <w:sz w:val="28"/>
            </w:rPr>
            <w:t xml:space="preserve"> с ограниченной ответственностью «</w:t>
          </w:r>
          <w:proofErr w:type="spellStart"/>
          <w:r>
            <w:rPr>
              <w:sz w:val="28"/>
            </w:rPr>
            <w:t>Сереброполь</w:t>
          </w:r>
          <w:proofErr w:type="spellEnd"/>
          <w:r w:rsidRPr="008615FB">
            <w:rPr>
              <w:sz w:val="28"/>
            </w:rPr>
            <w:t>»</w:t>
          </w:r>
          <w:r>
            <w:rPr>
              <w:sz w:val="28"/>
            </w:rPr>
            <w:t>;</w:t>
          </w:r>
          <w:r w:rsidRPr="008615FB">
            <w:rPr>
              <w:sz w:val="28"/>
            </w:rPr>
            <w:t xml:space="preserve"> </w:t>
          </w:r>
        </w:p>
        <w:p w:rsidR="008C1819" w:rsidRPr="008C1819" w:rsidRDefault="008C1819" w:rsidP="008C1819">
          <w:pPr>
            <w:pStyle w:val="ab"/>
            <w:rPr>
              <w:sz w:val="28"/>
            </w:rPr>
          </w:pPr>
        </w:p>
        <w:p w:rsidR="00417171" w:rsidRPr="008C1819" w:rsidRDefault="00417171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proofErr w:type="spellStart"/>
          <w:r>
            <w:rPr>
              <w:sz w:val="28"/>
              <w:szCs w:val="28"/>
            </w:rPr>
            <w:t>Карташева</w:t>
          </w:r>
          <w:proofErr w:type="spellEnd"/>
          <w:r>
            <w:rPr>
              <w:sz w:val="28"/>
              <w:szCs w:val="28"/>
            </w:rPr>
            <w:t xml:space="preserve"> Вячеслава Егоровича – методиста по музыкальному жанру </w:t>
          </w:r>
          <w:proofErr w:type="spellStart"/>
          <w:r>
            <w:rPr>
              <w:sz w:val="28"/>
              <w:szCs w:val="28"/>
            </w:rPr>
            <w:t>Серебропольского</w:t>
          </w:r>
          <w:proofErr w:type="spellEnd"/>
          <w:r>
            <w:rPr>
              <w:sz w:val="28"/>
              <w:szCs w:val="28"/>
            </w:rPr>
            <w:t xml:space="preserve"> сельского Дома культуры филиала муниципального бюджетного учреждения культуры «Многофункциональный культурный центр» Табунского района Алтайского края</w:t>
          </w:r>
          <w:r w:rsidRPr="00DF0C42">
            <w:rPr>
              <w:sz w:val="28"/>
              <w:szCs w:val="28"/>
            </w:rPr>
            <w:t>;</w:t>
          </w:r>
        </w:p>
        <w:p w:rsidR="008C1819" w:rsidRPr="008C1819" w:rsidRDefault="008C1819" w:rsidP="008C1819">
          <w:pPr>
            <w:pStyle w:val="ab"/>
            <w:rPr>
              <w:sz w:val="28"/>
            </w:rPr>
          </w:pPr>
        </w:p>
        <w:p w:rsidR="00EE574A" w:rsidRDefault="00A67BD0" w:rsidP="00417171">
          <w:pPr>
            <w:pStyle w:val="ab"/>
            <w:numPr>
              <w:ilvl w:val="0"/>
              <w:numId w:val="26"/>
            </w:numPr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Ковшир</w:t>
          </w:r>
          <w:r w:rsidR="00417171">
            <w:rPr>
              <w:sz w:val="28"/>
              <w:szCs w:val="28"/>
            </w:rPr>
            <w:t>у</w:t>
          </w:r>
          <w:proofErr w:type="spellEnd"/>
          <w:r>
            <w:rPr>
              <w:sz w:val="28"/>
              <w:szCs w:val="28"/>
            </w:rPr>
            <w:t xml:space="preserve"> Василия Васильевича</w:t>
          </w:r>
          <w:r w:rsidR="00157312" w:rsidRPr="00A67BD0">
            <w:rPr>
              <w:sz w:val="28"/>
              <w:szCs w:val="28"/>
            </w:rPr>
            <w:t xml:space="preserve"> –</w:t>
          </w:r>
          <w:r w:rsidR="005A426C" w:rsidRPr="00A67BD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индивидуального предпринимателя, главу крестьянского (фермерского) хозяйства </w:t>
          </w:r>
          <w:proofErr w:type="spellStart"/>
          <w:r>
            <w:rPr>
              <w:sz w:val="28"/>
              <w:szCs w:val="28"/>
            </w:rPr>
            <w:t>Ковшира</w:t>
          </w:r>
          <w:proofErr w:type="spellEnd"/>
          <w:r>
            <w:rPr>
              <w:sz w:val="28"/>
              <w:szCs w:val="28"/>
            </w:rPr>
            <w:t xml:space="preserve"> В.В. Табунского района Алтайского края</w:t>
          </w:r>
          <w:r w:rsidR="00EE574A" w:rsidRPr="00A67BD0">
            <w:rPr>
              <w:sz w:val="28"/>
              <w:szCs w:val="28"/>
            </w:rPr>
            <w:t>;</w:t>
          </w:r>
        </w:p>
        <w:p w:rsidR="008C1819" w:rsidRPr="008C1819" w:rsidRDefault="008C1819" w:rsidP="008C1819">
          <w:pPr>
            <w:pStyle w:val="ab"/>
            <w:rPr>
              <w:sz w:val="28"/>
              <w:szCs w:val="28"/>
            </w:rPr>
          </w:pPr>
        </w:p>
        <w:p w:rsidR="00417171" w:rsidRDefault="00417171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Курячего</w:t>
          </w:r>
          <w:proofErr w:type="spellEnd"/>
          <w:r>
            <w:rPr>
              <w:sz w:val="28"/>
            </w:rPr>
            <w:t xml:space="preserve"> Николая Сергеевича</w:t>
          </w:r>
          <w:r w:rsidRPr="008615FB">
            <w:rPr>
              <w:sz w:val="28"/>
            </w:rPr>
            <w:t xml:space="preserve"> – рабочего по уходу за животными </w:t>
          </w:r>
          <w:r>
            <w:rPr>
              <w:sz w:val="28"/>
            </w:rPr>
            <w:t>общества с ограниченной ответственностью «</w:t>
          </w:r>
          <w:proofErr w:type="spellStart"/>
          <w:r>
            <w:rPr>
              <w:sz w:val="28"/>
            </w:rPr>
            <w:t>Сереброполь</w:t>
          </w:r>
          <w:proofErr w:type="spellEnd"/>
          <w:r>
            <w:rPr>
              <w:sz w:val="28"/>
            </w:rPr>
            <w:t>»;</w:t>
          </w:r>
          <w:r w:rsidRPr="008615FB">
            <w:rPr>
              <w:sz w:val="28"/>
            </w:rPr>
            <w:t xml:space="preserve"> </w:t>
          </w:r>
        </w:p>
        <w:p w:rsidR="008C1819" w:rsidRPr="008C1819" w:rsidRDefault="008C1819" w:rsidP="008C1819">
          <w:pPr>
            <w:pStyle w:val="ab"/>
            <w:rPr>
              <w:sz w:val="28"/>
            </w:rPr>
          </w:pPr>
        </w:p>
        <w:p w:rsidR="00417171" w:rsidRPr="008C1819" w:rsidRDefault="00417171" w:rsidP="00417171">
          <w:pPr>
            <w:pStyle w:val="ab"/>
            <w:numPr>
              <w:ilvl w:val="0"/>
              <w:numId w:val="26"/>
            </w:numPr>
            <w:jc w:val="both"/>
            <w:rPr>
              <w:color w:val="FF0000"/>
              <w:sz w:val="28"/>
              <w:szCs w:val="28"/>
            </w:rPr>
          </w:pPr>
          <w:proofErr w:type="spellStart"/>
          <w:r w:rsidRPr="005D42D7">
            <w:rPr>
              <w:sz w:val="28"/>
              <w:szCs w:val="28"/>
            </w:rPr>
            <w:t>Кучапину</w:t>
          </w:r>
          <w:proofErr w:type="spellEnd"/>
          <w:r w:rsidRPr="005D42D7">
            <w:rPr>
              <w:sz w:val="28"/>
              <w:szCs w:val="28"/>
            </w:rPr>
            <w:t xml:space="preserve"> Людмилу Ивановну – оператор</w:t>
          </w:r>
          <w:r>
            <w:rPr>
              <w:sz w:val="28"/>
              <w:szCs w:val="28"/>
            </w:rPr>
            <w:t>а</w:t>
          </w:r>
          <w:r w:rsidRPr="005D42D7">
            <w:rPr>
              <w:sz w:val="28"/>
              <w:szCs w:val="28"/>
            </w:rPr>
            <w:t xml:space="preserve"> машинного доения </w:t>
          </w:r>
          <w:r>
            <w:rPr>
              <w:sz w:val="28"/>
            </w:rPr>
            <w:t>общества с ограниченной ответственностью «</w:t>
          </w:r>
          <w:proofErr w:type="spellStart"/>
          <w:r>
            <w:rPr>
              <w:sz w:val="28"/>
            </w:rPr>
            <w:t>Сереброполь</w:t>
          </w:r>
          <w:proofErr w:type="spellEnd"/>
          <w:r>
            <w:rPr>
              <w:sz w:val="28"/>
            </w:rPr>
            <w:t>»;</w:t>
          </w:r>
        </w:p>
        <w:p w:rsidR="008C1819" w:rsidRPr="008C1819" w:rsidRDefault="008C1819" w:rsidP="008C1819">
          <w:pPr>
            <w:pStyle w:val="ab"/>
            <w:rPr>
              <w:color w:val="FF0000"/>
              <w:sz w:val="28"/>
              <w:szCs w:val="28"/>
            </w:rPr>
          </w:pPr>
        </w:p>
        <w:p w:rsidR="00417171" w:rsidRDefault="00B33D3D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Овсянник</w:t>
          </w:r>
          <w:proofErr w:type="spellEnd"/>
          <w:r>
            <w:rPr>
              <w:sz w:val="28"/>
              <w:szCs w:val="28"/>
            </w:rPr>
            <w:t xml:space="preserve"> Ольгу Дмитриевну – пенсионерку представителю серебряных волонтеров района</w:t>
          </w:r>
          <w:r w:rsidR="00417171">
            <w:rPr>
              <w:sz w:val="28"/>
              <w:szCs w:val="28"/>
            </w:rPr>
            <w:t>;</w:t>
          </w:r>
        </w:p>
        <w:p w:rsidR="00B33D3D" w:rsidRPr="00B33D3D" w:rsidRDefault="00B33D3D" w:rsidP="00B33D3D">
          <w:pPr>
            <w:pStyle w:val="ab"/>
            <w:rPr>
              <w:sz w:val="28"/>
              <w:szCs w:val="28"/>
            </w:rPr>
          </w:pPr>
        </w:p>
        <w:p w:rsidR="00417171" w:rsidRDefault="00417171" w:rsidP="00417171">
          <w:pPr>
            <w:pStyle w:val="ab"/>
            <w:numPr>
              <w:ilvl w:val="0"/>
              <w:numId w:val="26"/>
            </w:numPr>
            <w:jc w:val="both"/>
            <w:rPr>
              <w:sz w:val="28"/>
              <w:szCs w:val="28"/>
            </w:rPr>
          </w:pPr>
          <w:r w:rsidRPr="00E1421B">
            <w:rPr>
              <w:sz w:val="28"/>
              <w:szCs w:val="28"/>
            </w:rPr>
            <w:t>Панов</w:t>
          </w:r>
          <w:r>
            <w:rPr>
              <w:sz w:val="28"/>
              <w:szCs w:val="28"/>
            </w:rPr>
            <w:t>а</w:t>
          </w:r>
          <w:r w:rsidRPr="00E1421B">
            <w:rPr>
              <w:sz w:val="28"/>
              <w:szCs w:val="28"/>
            </w:rPr>
            <w:t xml:space="preserve"> Олег</w:t>
          </w:r>
          <w:r>
            <w:rPr>
              <w:sz w:val="28"/>
              <w:szCs w:val="28"/>
            </w:rPr>
            <w:t>а</w:t>
          </w:r>
          <w:r w:rsidRPr="00E1421B">
            <w:rPr>
              <w:sz w:val="28"/>
              <w:szCs w:val="28"/>
            </w:rPr>
            <w:t xml:space="preserve"> Анатольевич</w:t>
          </w:r>
          <w:r>
            <w:rPr>
              <w:sz w:val="28"/>
              <w:szCs w:val="28"/>
            </w:rPr>
            <w:t>а</w:t>
          </w:r>
          <w:r w:rsidRPr="00E1421B">
            <w:rPr>
              <w:sz w:val="28"/>
              <w:szCs w:val="28"/>
            </w:rPr>
            <w:t xml:space="preserve"> – тракториста-машиниста </w:t>
          </w:r>
          <w:r>
            <w:rPr>
              <w:sz w:val="28"/>
              <w:szCs w:val="28"/>
            </w:rPr>
            <w:t>с</w:t>
          </w:r>
          <w:r w:rsidRPr="00E1421B">
            <w:rPr>
              <w:sz w:val="28"/>
              <w:szCs w:val="28"/>
            </w:rPr>
            <w:t>ельскохозяйственного производственного кооператива «Григорьевка»;</w:t>
          </w:r>
        </w:p>
        <w:p w:rsidR="008C1819" w:rsidRDefault="008C1819" w:rsidP="008C1819">
          <w:pPr>
            <w:pStyle w:val="ab"/>
            <w:ind w:left="1211"/>
            <w:jc w:val="both"/>
            <w:rPr>
              <w:sz w:val="28"/>
              <w:szCs w:val="28"/>
            </w:rPr>
          </w:pPr>
        </w:p>
        <w:p w:rsidR="00417171" w:rsidRDefault="00417171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BA0787">
            <w:rPr>
              <w:color w:val="FF0000"/>
              <w:sz w:val="28"/>
            </w:rPr>
            <w:t xml:space="preserve"> </w:t>
          </w:r>
          <w:r w:rsidRPr="00BA0787">
            <w:rPr>
              <w:sz w:val="28"/>
            </w:rPr>
            <w:t>Пасько Алексея Владимировича – рабочего по уходу за животными акционерного общества «Табунское»;</w:t>
          </w:r>
        </w:p>
        <w:p w:rsidR="008C1819" w:rsidRPr="008C1819" w:rsidRDefault="008C1819" w:rsidP="008C1819">
          <w:pPr>
            <w:pStyle w:val="ab"/>
            <w:rPr>
              <w:sz w:val="28"/>
            </w:rPr>
          </w:pPr>
        </w:p>
        <w:p w:rsidR="00B33D3D" w:rsidRPr="00B33D3D" w:rsidRDefault="00B33D3D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jc w:val="both"/>
            <w:rPr>
              <w:color w:val="FF0000"/>
              <w:sz w:val="28"/>
            </w:rPr>
          </w:pPr>
          <w:r>
            <w:rPr>
              <w:sz w:val="28"/>
            </w:rPr>
            <w:t xml:space="preserve">Терещенко Игоря Валерьевича – врача-терапевта участкового </w:t>
          </w:r>
          <w:proofErr w:type="spellStart"/>
          <w:r>
            <w:rPr>
              <w:sz w:val="28"/>
            </w:rPr>
            <w:t>Серебропольской</w:t>
          </w:r>
          <w:proofErr w:type="spellEnd"/>
          <w:r>
            <w:rPr>
              <w:sz w:val="28"/>
            </w:rPr>
            <w:t xml:space="preserve"> врачебной амбулатории КГБУЗ «Табунская ЦРБ»;</w:t>
          </w:r>
        </w:p>
        <w:p w:rsidR="00B33D3D" w:rsidRPr="00B33D3D" w:rsidRDefault="00B33D3D" w:rsidP="00B33D3D">
          <w:pPr>
            <w:pStyle w:val="ab"/>
            <w:rPr>
              <w:sz w:val="28"/>
            </w:rPr>
          </w:pPr>
        </w:p>
        <w:p w:rsidR="00157312" w:rsidRPr="006A36F6" w:rsidRDefault="00AC7653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jc w:val="both"/>
            <w:rPr>
              <w:color w:val="FF0000"/>
              <w:sz w:val="28"/>
            </w:rPr>
          </w:pPr>
          <w:r w:rsidRPr="00C216DF">
            <w:rPr>
              <w:sz w:val="28"/>
            </w:rPr>
            <w:t>Тищенко Евгения Владимировича</w:t>
          </w:r>
          <w:r w:rsidR="00EE574A" w:rsidRPr="00C216DF">
            <w:rPr>
              <w:sz w:val="28"/>
            </w:rPr>
            <w:t xml:space="preserve"> – </w:t>
          </w:r>
          <w:r w:rsidRPr="00C216DF">
            <w:rPr>
              <w:sz w:val="28"/>
            </w:rPr>
            <w:t xml:space="preserve">слесаря 4 разряда зернового цеха закрытого </w:t>
          </w:r>
          <w:r>
            <w:rPr>
              <w:sz w:val="28"/>
            </w:rPr>
            <w:t>акционерного общества «Табунский элеватор»;</w:t>
          </w:r>
        </w:p>
        <w:p w:rsidR="006A36F6" w:rsidRPr="006A36F6" w:rsidRDefault="006A36F6" w:rsidP="006A36F6">
          <w:pPr>
            <w:pStyle w:val="ab"/>
            <w:rPr>
              <w:color w:val="FF0000"/>
              <w:sz w:val="28"/>
            </w:rPr>
          </w:pPr>
        </w:p>
        <w:p w:rsidR="00EE574A" w:rsidRPr="008C1819" w:rsidRDefault="00C216DF" w:rsidP="0041717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417171">
            <w:rPr>
              <w:sz w:val="28"/>
            </w:rPr>
            <w:t xml:space="preserve"> </w:t>
          </w:r>
          <w:proofErr w:type="spellStart"/>
          <w:r w:rsidR="00A86F83" w:rsidRPr="00417171">
            <w:rPr>
              <w:sz w:val="28"/>
              <w:szCs w:val="28"/>
            </w:rPr>
            <w:t>Толдину</w:t>
          </w:r>
          <w:proofErr w:type="spellEnd"/>
          <w:r w:rsidR="00A86F83" w:rsidRPr="00417171">
            <w:rPr>
              <w:sz w:val="28"/>
              <w:szCs w:val="28"/>
            </w:rPr>
            <w:t xml:space="preserve"> Валентину Григорьевну</w:t>
          </w:r>
          <w:r w:rsidR="00EE574A" w:rsidRPr="00417171">
            <w:rPr>
              <w:sz w:val="28"/>
              <w:szCs w:val="28"/>
            </w:rPr>
            <w:t xml:space="preserve"> – </w:t>
          </w:r>
          <w:r w:rsidRPr="00417171">
            <w:rPr>
              <w:sz w:val="28"/>
              <w:szCs w:val="28"/>
            </w:rPr>
            <w:t>заместителя</w:t>
          </w:r>
          <w:r w:rsidR="00A86F83" w:rsidRPr="00417171">
            <w:rPr>
              <w:sz w:val="28"/>
              <w:szCs w:val="28"/>
            </w:rPr>
            <w:t xml:space="preserve"> директора по учебно-воспитательной работе </w:t>
          </w:r>
          <w:r w:rsidR="00EE574A" w:rsidRPr="00417171">
            <w:rPr>
              <w:sz w:val="28"/>
              <w:szCs w:val="28"/>
            </w:rPr>
            <w:t>муниципального бюджетного общеобразовательного учреждения «Табунская средняя общеобразовательная школа»;</w:t>
          </w:r>
        </w:p>
        <w:p w:rsidR="008C1819" w:rsidRPr="008C1819" w:rsidRDefault="008C1819" w:rsidP="008C1819">
          <w:pPr>
            <w:pStyle w:val="ab"/>
            <w:tabs>
              <w:tab w:val="left" w:pos="851"/>
            </w:tabs>
            <w:spacing w:after="240"/>
            <w:ind w:left="1211"/>
            <w:jc w:val="both"/>
            <w:rPr>
              <w:sz w:val="28"/>
            </w:rPr>
          </w:pPr>
        </w:p>
        <w:p w:rsidR="00417171" w:rsidRPr="008C1819" w:rsidRDefault="00417171" w:rsidP="00417171">
          <w:pPr>
            <w:pStyle w:val="ab"/>
            <w:numPr>
              <w:ilvl w:val="0"/>
              <w:numId w:val="26"/>
            </w:numPr>
            <w:jc w:val="both"/>
            <w:rPr>
              <w:color w:val="FF0000"/>
              <w:sz w:val="28"/>
              <w:szCs w:val="28"/>
            </w:rPr>
          </w:pPr>
          <w:r>
            <w:rPr>
              <w:sz w:val="28"/>
            </w:rPr>
            <w:t xml:space="preserve">Федякина Виталия Васильевича – электромонтера </w:t>
          </w:r>
          <w:r w:rsidR="006A36F6">
            <w:rPr>
              <w:sz w:val="28"/>
            </w:rPr>
            <w:t xml:space="preserve">индивидуального предпринимателя крестьянского (фермерского) хозяйства </w:t>
          </w:r>
          <w:proofErr w:type="spellStart"/>
          <w:r>
            <w:rPr>
              <w:sz w:val="28"/>
            </w:rPr>
            <w:t>Трясуха</w:t>
          </w:r>
          <w:proofErr w:type="spellEnd"/>
          <w:r>
            <w:rPr>
              <w:sz w:val="28"/>
            </w:rPr>
            <w:t xml:space="preserve"> С.С.;</w:t>
          </w:r>
        </w:p>
        <w:p w:rsidR="008C1819" w:rsidRPr="008C1819" w:rsidRDefault="008C1819" w:rsidP="008C1819">
          <w:pPr>
            <w:pStyle w:val="ab"/>
            <w:rPr>
              <w:color w:val="FF0000"/>
              <w:sz w:val="28"/>
              <w:szCs w:val="28"/>
            </w:rPr>
          </w:pPr>
        </w:p>
        <w:p w:rsidR="00417171" w:rsidRPr="003E6B25" w:rsidRDefault="00417171" w:rsidP="00417171">
          <w:pPr>
            <w:pStyle w:val="ab"/>
            <w:numPr>
              <w:ilvl w:val="0"/>
              <w:numId w:val="26"/>
            </w:numPr>
            <w:jc w:val="both"/>
            <w:rPr>
              <w:color w:val="FF0000"/>
              <w:sz w:val="28"/>
              <w:szCs w:val="28"/>
            </w:rPr>
          </w:pPr>
          <w:proofErr w:type="spellStart"/>
          <w:r>
            <w:rPr>
              <w:rStyle w:val="31"/>
            </w:rPr>
            <w:t>Хараеву</w:t>
          </w:r>
          <w:proofErr w:type="spellEnd"/>
          <w:r>
            <w:rPr>
              <w:rStyle w:val="31"/>
            </w:rPr>
            <w:t xml:space="preserve"> Елену Васильевну – воспитателя </w:t>
          </w:r>
          <w:r>
            <w:rPr>
              <w:sz w:val="28"/>
              <w:szCs w:val="28"/>
            </w:rPr>
            <w:t>муниципального бюджетного дошкольно</w:t>
          </w:r>
          <w:r w:rsidR="006A36F6">
            <w:rPr>
              <w:sz w:val="28"/>
              <w:szCs w:val="28"/>
            </w:rPr>
            <w:t>го</w:t>
          </w:r>
          <w:r>
            <w:rPr>
              <w:sz w:val="28"/>
              <w:szCs w:val="28"/>
            </w:rPr>
            <w:t xml:space="preserve"> образовательного учреждения </w:t>
          </w:r>
          <w:r w:rsidR="008C1819">
            <w:rPr>
              <w:sz w:val="28"/>
              <w:szCs w:val="28"/>
            </w:rPr>
            <w:t>«Табунский детский сад «Огонек»;</w:t>
          </w:r>
        </w:p>
        <w:p w:rsidR="003E6B25" w:rsidRPr="003E6B25" w:rsidRDefault="003E6B25" w:rsidP="003E6B25">
          <w:pPr>
            <w:pStyle w:val="ab"/>
            <w:rPr>
              <w:color w:val="FF0000"/>
              <w:sz w:val="28"/>
              <w:szCs w:val="28"/>
            </w:rPr>
          </w:pPr>
        </w:p>
        <w:p w:rsidR="003E6B25" w:rsidRPr="003E6B25" w:rsidRDefault="003E6B25" w:rsidP="00417171">
          <w:pPr>
            <w:pStyle w:val="ab"/>
            <w:numPr>
              <w:ilvl w:val="0"/>
              <w:numId w:val="26"/>
            </w:numPr>
            <w:jc w:val="both"/>
            <w:rPr>
              <w:sz w:val="28"/>
              <w:szCs w:val="28"/>
            </w:rPr>
          </w:pPr>
          <w:proofErr w:type="spellStart"/>
          <w:r w:rsidRPr="003E6B25">
            <w:rPr>
              <w:sz w:val="28"/>
              <w:szCs w:val="28"/>
            </w:rPr>
            <w:t>Цинко</w:t>
          </w:r>
          <w:proofErr w:type="spellEnd"/>
          <w:r w:rsidRPr="003E6B25">
            <w:rPr>
              <w:sz w:val="28"/>
              <w:szCs w:val="28"/>
            </w:rPr>
            <w:t xml:space="preserve"> Татьяну Тимофеевну </w:t>
          </w:r>
          <w:r>
            <w:rPr>
              <w:sz w:val="28"/>
              <w:szCs w:val="28"/>
            </w:rPr>
            <w:t>–</w:t>
          </w:r>
          <w:r w:rsidRPr="003E6B25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глав</w:t>
          </w:r>
          <w:r w:rsidR="007B6A32">
            <w:rPr>
              <w:sz w:val="28"/>
              <w:szCs w:val="28"/>
            </w:rPr>
            <w:t>у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Серебропольского</w:t>
          </w:r>
          <w:proofErr w:type="spellEnd"/>
          <w:r>
            <w:rPr>
              <w:sz w:val="28"/>
              <w:szCs w:val="28"/>
            </w:rPr>
            <w:t xml:space="preserve"> сельсовета Табунского района Алтайского края;</w:t>
          </w:r>
        </w:p>
        <w:p w:rsidR="003E6B25" w:rsidRPr="003E6B25" w:rsidRDefault="003E6B25" w:rsidP="003E6B25">
          <w:pPr>
            <w:pStyle w:val="ab"/>
            <w:rPr>
              <w:color w:val="FF0000"/>
              <w:sz w:val="28"/>
              <w:szCs w:val="28"/>
            </w:rPr>
          </w:pPr>
        </w:p>
        <w:p w:rsidR="003E6B25" w:rsidRPr="003E6B25" w:rsidRDefault="003E6B25" w:rsidP="00417171">
          <w:pPr>
            <w:pStyle w:val="ab"/>
            <w:numPr>
              <w:ilvl w:val="0"/>
              <w:numId w:val="26"/>
            </w:numPr>
            <w:jc w:val="both"/>
            <w:rPr>
              <w:sz w:val="28"/>
              <w:szCs w:val="28"/>
            </w:rPr>
          </w:pPr>
          <w:proofErr w:type="spellStart"/>
          <w:r w:rsidRPr="003E6B25">
            <w:rPr>
              <w:sz w:val="28"/>
              <w:szCs w:val="28"/>
            </w:rPr>
            <w:t>Шартнера</w:t>
          </w:r>
          <w:proofErr w:type="spellEnd"/>
          <w:r w:rsidRPr="003E6B25">
            <w:rPr>
              <w:sz w:val="28"/>
              <w:szCs w:val="28"/>
            </w:rPr>
            <w:t xml:space="preserve"> Андрея Ивановича </w:t>
          </w:r>
          <w:r>
            <w:rPr>
              <w:sz w:val="28"/>
              <w:szCs w:val="28"/>
            </w:rPr>
            <w:t>–</w:t>
          </w:r>
          <w:r w:rsidRPr="003E6B25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директора общества с ограниченной ответственностью «Хорошенское»;</w:t>
          </w:r>
        </w:p>
        <w:p w:rsidR="008C1819" w:rsidRPr="008C1819" w:rsidRDefault="008C1819" w:rsidP="008C1819">
          <w:pPr>
            <w:pStyle w:val="ab"/>
            <w:rPr>
              <w:color w:val="FF0000"/>
              <w:sz w:val="28"/>
              <w:szCs w:val="28"/>
            </w:rPr>
          </w:pPr>
        </w:p>
        <w:p w:rsidR="00E41100" w:rsidRPr="003E6B25" w:rsidRDefault="008615FB" w:rsidP="008B5DD5">
          <w:pPr>
            <w:pStyle w:val="ab"/>
            <w:numPr>
              <w:ilvl w:val="0"/>
              <w:numId w:val="26"/>
            </w:numPr>
            <w:spacing w:after="240"/>
            <w:jc w:val="both"/>
            <w:rPr>
              <w:color w:val="FF0000"/>
              <w:sz w:val="28"/>
              <w:szCs w:val="28"/>
            </w:rPr>
          </w:pPr>
          <w:proofErr w:type="spellStart"/>
          <w:r w:rsidRPr="003E6B25">
            <w:rPr>
              <w:sz w:val="28"/>
            </w:rPr>
            <w:t>Шефнер</w:t>
          </w:r>
          <w:proofErr w:type="spellEnd"/>
          <w:r w:rsidRPr="003E6B25">
            <w:rPr>
              <w:sz w:val="28"/>
            </w:rPr>
            <w:t xml:space="preserve"> Ирину Андреевну </w:t>
          </w:r>
          <w:r w:rsidR="00970F0C" w:rsidRPr="003E6B25">
            <w:rPr>
              <w:sz w:val="28"/>
            </w:rPr>
            <w:t xml:space="preserve">– </w:t>
          </w:r>
          <w:r w:rsidRPr="003E6B25">
            <w:rPr>
              <w:sz w:val="28"/>
            </w:rPr>
            <w:t>оператор</w:t>
          </w:r>
          <w:r w:rsidR="00C216DF" w:rsidRPr="003E6B25">
            <w:rPr>
              <w:sz w:val="28"/>
            </w:rPr>
            <w:t>а</w:t>
          </w:r>
          <w:r w:rsidRPr="003E6B25">
            <w:rPr>
              <w:sz w:val="28"/>
            </w:rPr>
            <w:t xml:space="preserve"> машинного доения </w:t>
          </w:r>
          <w:r w:rsidR="00970F0C" w:rsidRPr="003E6B25">
            <w:rPr>
              <w:sz w:val="28"/>
              <w:szCs w:val="28"/>
            </w:rPr>
            <w:t>ак</w:t>
          </w:r>
          <w:r w:rsidR="003E6B25" w:rsidRPr="003E6B25">
            <w:rPr>
              <w:sz w:val="28"/>
              <w:szCs w:val="28"/>
            </w:rPr>
            <w:t>ционерного общества «Табунское».</w:t>
          </w:r>
          <w:r w:rsidR="00C216DF" w:rsidRPr="003E6B25">
            <w:rPr>
              <w:sz w:val="28"/>
            </w:rPr>
            <w:t xml:space="preserve"> </w:t>
          </w:r>
        </w:p>
        <w:p w:rsidR="00C216DF" w:rsidRDefault="00C232E8" w:rsidP="00C232E8">
          <w:pPr>
            <w:pStyle w:val="ab"/>
            <w:tabs>
              <w:tab w:val="left" w:pos="851"/>
            </w:tabs>
            <w:spacing w:after="240"/>
            <w:ind w:left="1276"/>
            <w:jc w:val="both"/>
            <w:rPr>
              <w:color w:val="FF0000"/>
              <w:sz w:val="28"/>
              <w:szCs w:val="28"/>
            </w:rPr>
          </w:pPr>
          <w:r>
            <w:rPr>
              <w:color w:val="FF0000"/>
              <w:sz w:val="28"/>
              <w:szCs w:val="28"/>
            </w:rPr>
            <w:t xml:space="preserve">         </w:t>
          </w:r>
        </w:p>
        <w:p w:rsidR="00597C04" w:rsidRDefault="00597C04" w:rsidP="0041717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597C04">
            <w:rPr>
              <w:rStyle w:val="31"/>
            </w:rPr>
            <w:t>Наградить Почетной грамотой за высокие производственные показатели в трудовом соревновании и вклад в социально</w:t>
          </w:r>
          <w:r w:rsidR="007C32B5">
            <w:rPr>
              <w:rStyle w:val="31"/>
            </w:rPr>
            <w:t>-</w:t>
          </w:r>
          <w:r w:rsidRPr="00597C04">
            <w:rPr>
              <w:rStyle w:val="31"/>
            </w:rPr>
            <w:t>экономическое развитие района:</w:t>
          </w:r>
        </w:p>
        <w:p w:rsidR="008C1819" w:rsidRPr="00597C04" w:rsidRDefault="008C1819" w:rsidP="008C1819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rStyle w:val="31"/>
            </w:rPr>
          </w:pPr>
        </w:p>
        <w:p w:rsidR="0054207A" w:rsidRPr="00CE2A12" w:rsidRDefault="0054207A" w:rsidP="0054207A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1276" w:hanging="425"/>
            <w:contextualSpacing w:val="0"/>
            <w:jc w:val="both"/>
            <w:rPr>
              <w:rStyle w:val="31"/>
            </w:rPr>
          </w:pPr>
          <w:proofErr w:type="spellStart"/>
          <w:r w:rsidRPr="00CE2A12">
            <w:rPr>
              <w:rStyle w:val="31"/>
            </w:rPr>
            <w:t>Вороч</w:t>
          </w:r>
          <w:r w:rsidR="00685C93">
            <w:rPr>
              <w:rStyle w:val="31"/>
            </w:rPr>
            <w:t>а</w:t>
          </w:r>
          <w:r w:rsidRPr="00CE2A12">
            <w:rPr>
              <w:rStyle w:val="31"/>
            </w:rPr>
            <w:t>еву</w:t>
          </w:r>
          <w:proofErr w:type="spellEnd"/>
          <w:r w:rsidRPr="00CE2A12">
            <w:rPr>
              <w:rStyle w:val="31"/>
            </w:rPr>
            <w:t xml:space="preserve"> Елену Анатольевну - оператора машинного доения </w:t>
          </w:r>
          <w:r w:rsidRPr="00CE2A12">
            <w:rPr>
              <w:sz w:val="28"/>
              <w:szCs w:val="28"/>
            </w:rPr>
            <w:t>акционерного общества</w:t>
          </w:r>
          <w:r w:rsidRPr="00CE2A12">
            <w:rPr>
              <w:rStyle w:val="31"/>
            </w:rPr>
            <w:t xml:space="preserve"> «Табунское»;</w:t>
          </w:r>
        </w:p>
        <w:p w:rsidR="0010210B" w:rsidRPr="00146E29" w:rsidRDefault="00492DD2" w:rsidP="0010210B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1276" w:hanging="283"/>
            <w:jc w:val="both"/>
            <w:rPr>
              <w:sz w:val="28"/>
            </w:rPr>
          </w:pPr>
          <w:proofErr w:type="spellStart"/>
          <w:r>
            <w:rPr>
              <w:rStyle w:val="31"/>
            </w:rPr>
            <w:t>Гаас</w:t>
          </w:r>
          <w:proofErr w:type="spellEnd"/>
          <w:r>
            <w:rPr>
              <w:rStyle w:val="31"/>
            </w:rPr>
            <w:t xml:space="preserve"> Елену Михайловну</w:t>
          </w:r>
          <w:r w:rsidR="0010210B">
            <w:rPr>
              <w:rStyle w:val="31"/>
            </w:rPr>
            <w:t xml:space="preserve"> – </w:t>
          </w:r>
          <w:r>
            <w:rPr>
              <w:rStyle w:val="31"/>
            </w:rPr>
            <w:t>учителя русского языка и литературы</w:t>
          </w:r>
          <w:r w:rsidR="0010210B">
            <w:rPr>
              <w:rStyle w:val="31"/>
            </w:rPr>
            <w:t xml:space="preserve"> </w:t>
          </w:r>
          <w:r w:rsidR="0010210B">
            <w:rPr>
              <w:sz w:val="28"/>
              <w:szCs w:val="28"/>
            </w:rPr>
            <w:t>муниципального бюджетного общеобразовательного учреждения «Табунская средняя общеобразовательная школа»;</w:t>
          </w:r>
        </w:p>
        <w:p w:rsidR="00146E29" w:rsidRPr="00146E29" w:rsidRDefault="00146E29" w:rsidP="00146E29">
          <w:pPr>
            <w:pStyle w:val="ab"/>
            <w:tabs>
              <w:tab w:val="left" w:pos="851"/>
            </w:tabs>
            <w:spacing w:after="240"/>
            <w:ind w:left="1276"/>
            <w:jc w:val="both"/>
            <w:rPr>
              <w:sz w:val="28"/>
            </w:rPr>
          </w:pPr>
        </w:p>
        <w:p w:rsidR="00146E29" w:rsidRPr="008C1819" w:rsidRDefault="00146E29" w:rsidP="0010210B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1276" w:hanging="283"/>
            <w:jc w:val="both"/>
            <w:rPr>
              <w:sz w:val="28"/>
            </w:rPr>
          </w:pPr>
          <w:r>
            <w:rPr>
              <w:sz w:val="28"/>
              <w:szCs w:val="28"/>
            </w:rPr>
            <w:t xml:space="preserve">Донцова Дениса Александровича – лучшего спортсмена </w:t>
          </w:r>
          <w:proofErr w:type="spellStart"/>
          <w:r>
            <w:rPr>
              <w:sz w:val="28"/>
              <w:szCs w:val="28"/>
            </w:rPr>
            <w:t>Серебропольского</w:t>
          </w:r>
          <w:proofErr w:type="spellEnd"/>
          <w:r>
            <w:rPr>
              <w:sz w:val="28"/>
              <w:szCs w:val="28"/>
            </w:rPr>
            <w:t xml:space="preserve"> сельсовета, члена сборной района по хоккею с шайбой;</w:t>
          </w:r>
        </w:p>
        <w:p w:rsidR="008C1819" w:rsidRPr="00EE574A" w:rsidRDefault="008C1819" w:rsidP="008C1819">
          <w:pPr>
            <w:pStyle w:val="ab"/>
            <w:tabs>
              <w:tab w:val="left" w:pos="851"/>
            </w:tabs>
            <w:spacing w:after="240"/>
            <w:ind w:left="1276"/>
            <w:jc w:val="both"/>
            <w:rPr>
              <w:sz w:val="28"/>
            </w:rPr>
          </w:pPr>
        </w:p>
        <w:p w:rsidR="0010210B" w:rsidRDefault="00AC7653" w:rsidP="0010210B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1276"/>
            <w:jc w:val="both"/>
            <w:rPr>
              <w:rStyle w:val="31"/>
            </w:rPr>
          </w:pPr>
          <w:r>
            <w:rPr>
              <w:rStyle w:val="31"/>
            </w:rPr>
            <w:t xml:space="preserve">Иванову </w:t>
          </w:r>
          <w:proofErr w:type="spellStart"/>
          <w:r>
            <w:rPr>
              <w:rStyle w:val="31"/>
            </w:rPr>
            <w:t>Галию</w:t>
          </w:r>
          <w:proofErr w:type="spellEnd"/>
          <w:r>
            <w:rPr>
              <w:rStyle w:val="31"/>
            </w:rPr>
            <w:t xml:space="preserve"> </w:t>
          </w:r>
          <w:proofErr w:type="spellStart"/>
          <w:r>
            <w:rPr>
              <w:rStyle w:val="31"/>
            </w:rPr>
            <w:t>Нуриевну</w:t>
          </w:r>
          <w:proofErr w:type="spellEnd"/>
          <w:r w:rsidR="0010210B" w:rsidRPr="00AC7653">
            <w:rPr>
              <w:rStyle w:val="31"/>
            </w:rPr>
            <w:t xml:space="preserve"> – </w:t>
          </w:r>
          <w:r>
            <w:rPr>
              <w:rStyle w:val="31"/>
            </w:rPr>
            <w:t>индивидуального предпринимателя</w:t>
          </w:r>
          <w:r w:rsidR="0010210B" w:rsidRPr="00AC7653">
            <w:rPr>
              <w:rStyle w:val="31"/>
            </w:rPr>
            <w:t>;</w:t>
          </w:r>
        </w:p>
        <w:p w:rsidR="0054207A" w:rsidRDefault="0054207A" w:rsidP="0054207A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1276"/>
            <w:jc w:val="both"/>
            <w:rPr>
              <w:rStyle w:val="31"/>
            </w:rPr>
          </w:pPr>
          <w:r>
            <w:rPr>
              <w:rStyle w:val="31"/>
            </w:rPr>
            <w:lastRenderedPageBreak/>
            <w:t xml:space="preserve">Колесник Татьяну Васильевну - </w:t>
          </w:r>
          <w:r>
            <w:rPr>
              <w:sz w:val="28"/>
              <w:szCs w:val="28"/>
            </w:rPr>
            <w:t xml:space="preserve">начальника отделения почтовой связи </w:t>
          </w:r>
          <w:proofErr w:type="spellStart"/>
          <w:r>
            <w:rPr>
              <w:sz w:val="28"/>
              <w:szCs w:val="28"/>
            </w:rPr>
            <w:t>Лебедино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Славгородский</w:t>
          </w:r>
          <w:proofErr w:type="spellEnd"/>
          <w:r>
            <w:rPr>
              <w:sz w:val="28"/>
              <w:szCs w:val="28"/>
            </w:rPr>
            <w:t xml:space="preserve"> почтамт Управления Федеральной почтовой связи Алтайского края</w:t>
          </w:r>
          <w:r>
            <w:rPr>
              <w:rStyle w:val="31"/>
            </w:rPr>
            <w:t>;</w:t>
          </w:r>
        </w:p>
        <w:p w:rsidR="0054207A" w:rsidRDefault="0054207A" w:rsidP="0054207A">
          <w:pPr>
            <w:pStyle w:val="ab"/>
            <w:rPr>
              <w:rStyle w:val="31"/>
            </w:rPr>
          </w:pPr>
        </w:p>
        <w:p w:rsidR="0054207A" w:rsidRPr="00CE2A12" w:rsidRDefault="0054207A" w:rsidP="0054207A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1276" w:hanging="425"/>
            <w:contextualSpacing w:val="0"/>
            <w:jc w:val="both"/>
            <w:rPr>
              <w:rStyle w:val="31"/>
              <w:color w:val="FF0000"/>
            </w:rPr>
          </w:pPr>
          <w:proofErr w:type="spellStart"/>
          <w:r>
            <w:rPr>
              <w:rStyle w:val="31"/>
            </w:rPr>
            <w:t>Кольянову</w:t>
          </w:r>
          <w:proofErr w:type="spellEnd"/>
          <w:r>
            <w:rPr>
              <w:rStyle w:val="31"/>
            </w:rPr>
            <w:t xml:space="preserve"> Марию Анатольевну – оператора машинного доения общество с ограниченной ответственностью «Хорошенское»;</w:t>
          </w:r>
        </w:p>
        <w:p w:rsidR="0054207A" w:rsidRDefault="0054207A" w:rsidP="00146E29">
          <w:pPr>
            <w:pStyle w:val="ab"/>
            <w:numPr>
              <w:ilvl w:val="0"/>
              <w:numId w:val="27"/>
            </w:numPr>
            <w:tabs>
              <w:tab w:val="left" w:pos="851"/>
              <w:tab w:val="left" w:pos="1276"/>
            </w:tabs>
            <w:spacing w:after="240"/>
            <w:ind w:left="1276" w:hanging="425"/>
            <w:jc w:val="both"/>
            <w:rPr>
              <w:rStyle w:val="31"/>
            </w:rPr>
          </w:pPr>
          <w:proofErr w:type="spellStart"/>
          <w:r>
            <w:rPr>
              <w:rStyle w:val="31"/>
            </w:rPr>
            <w:t>Мамажалилову</w:t>
          </w:r>
          <w:proofErr w:type="spellEnd"/>
          <w:r>
            <w:rPr>
              <w:rStyle w:val="31"/>
            </w:rPr>
            <w:t xml:space="preserve"> Валентину Владимировну</w:t>
          </w:r>
          <w:r w:rsidRPr="00AC7653">
            <w:rPr>
              <w:rStyle w:val="31"/>
            </w:rPr>
            <w:t xml:space="preserve"> – </w:t>
          </w:r>
          <w:r>
            <w:rPr>
              <w:rStyle w:val="31"/>
            </w:rPr>
            <w:t>индивидуальн</w:t>
          </w:r>
          <w:r w:rsidR="006A36F6">
            <w:rPr>
              <w:rStyle w:val="31"/>
            </w:rPr>
            <w:t>ого</w:t>
          </w:r>
          <w:r>
            <w:rPr>
              <w:rStyle w:val="31"/>
            </w:rPr>
            <w:t xml:space="preserve"> предпринимател</w:t>
          </w:r>
          <w:r w:rsidR="006A36F6">
            <w:rPr>
              <w:rStyle w:val="31"/>
            </w:rPr>
            <w:t>я</w:t>
          </w:r>
          <w:r w:rsidRPr="00AC7653">
            <w:rPr>
              <w:rStyle w:val="31"/>
            </w:rPr>
            <w:t>;</w:t>
          </w:r>
        </w:p>
        <w:p w:rsidR="0054207A" w:rsidRPr="00AC7653" w:rsidRDefault="0054207A" w:rsidP="00146E29">
          <w:pPr>
            <w:pStyle w:val="ab"/>
            <w:tabs>
              <w:tab w:val="left" w:pos="851"/>
              <w:tab w:val="left" w:pos="1276"/>
            </w:tabs>
            <w:spacing w:after="240"/>
            <w:ind w:left="1276" w:hanging="425"/>
            <w:jc w:val="both"/>
            <w:rPr>
              <w:rStyle w:val="31"/>
            </w:rPr>
          </w:pPr>
        </w:p>
        <w:p w:rsidR="00B33D3D" w:rsidRPr="006A36F6" w:rsidRDefault="00B33D3D" w:rsidP="00146E29">
          <w:pPr>
            <w:pStyle w:val="ab"/>
            <w:numPr>
              <w:ilvl w:val="0"/>
              <w:numId w:val="27"/>
            </w:numPr>
            <w:tabs>
              <w:tab w:val="left" w:pos="851"/>
              <w:tab w:val="left" w:pos="1276"/>
            </w:tabs>
            <w:spacing w:after="240"/>
            <w:ind w:left="1276" w:hanging="425"/>
            <w:jc w:val="both"/>
            <w:rPr>
              <w:sz w:val="28"/>
            </w:rPr>
          </w:pPr>
          <w:proofErr w:type="spellStart"/>
          <w:r w:rsidRPr="00A67BD0">
            <w:rPr>
              <w:sz w:val="28"/>
              <w:szCs w:val="28"/>
            </w:rPr>
            <w:t>Ступак</w:t>
          </w:r>
          <w:proofErr w:type="spellEnd"/>
          <w:r w:rsidRPr="00A67BD0">
            <w:rPr>
              <w:sz w:val="28"/>
              <w:szCs w:val="28"/>
            </w:rPr>
            <w:t xml:space="preserve"> Татьяну Юрьевну – начальника отделения почтовой связи Табуны </w:t>
          </w:r>
          <w:proofErr w:type="spellStart"/>
          <w:r w:rsidRPr="00A67BD0">
            <w:rPr>
              <w:sz w:val="28"/>
              <w:szCs w:val="28"/>
            </w:rPr>
            <w:t>Славгородский</w:t>
          </w:r>
          <w:proofErr w:type="spellEnd"/>
          <w:r w:rsidRPr="00A67BD0">
            <w:rPr>
              <w:sz w:val="28"/>
              <w:szCs w:val="28"/>
            </w:rPr>
            <w:t xml:space="preserve"> почтамт Управления Федеральной почтовой связи Алтайского края;</w:t>
          </w:r>
        </w:p>
        <w:p w:rsidR="006A36F6" w:rsidRPr="006A36F6" w:rsidRDefault="006A36F6" w:rsidP="00146E29">
          <w:pPr>
            <w:pStyle w:val="ab"/>
            <w:ind w:left="1276" w:hanging="425"/>
            <w:rPr>
              <w:sz w:val="28"/>
            </w:rPr>
          </w:pPr>
        </w:p>
        <w:p w:rsidR="0054207A" w:rsidRDefault="0054207A" w:rsidP="00146E29">
          <w:pPr>
            <w:pStyle w:val="ab"/>
            <w:numPr>
              <w:ilvl w:val="0"/>
              <w:numId w:val="27"/>
            </w:numPr>
            <w:tabs>
              <w:tab w:val="left" w:pos="851"/>
              <w:tab w:val="left" w:pos="1276"/>
            </w:tabs>
            <w:spacing w:after="240"/>
            <w:ind w:left="1276" w:hanging="425"/>
            <w:contextualSpacing w:val="0"/>
            <w:jc w:val="both"/>
            <w:rPr>
              <w:rStyle w:val="31"/>
              <w:color w:val="FF0000"/>
            </w:rPr>
          </w:pPr>
          <w:proofErr w:type="spellStart"/>
          <w:r>
            <w:rPr>
              <w:rStyle w:val="31"/>
            </w:rPr>
            <w:t>Шартнера</w:t>
          </w:r>
          <w:proofErr w:type="spellEnd"/>
          <w:r>
            <w:rPr>
              <w:rStyle w:val="31"/>
            </w:rPr>
            <w:t xml:space="preserve"> Андрея Васильевича – рабочего по уходу за животными общества с ограниченной ответственностью «Хорошенское»;</w:t>
          </w:r>
        </w:p>
        <w:p w:rsidR="0054207A" w:rsidRPr="00CE2A12" w:rsidRDefault="0054207A" w:rsidP="00146E29">
          <w:pPr>
            <w:pStyle w:val="ab"/>
            <w:numPr>
              <w:ilvl w:val="0"/>
              <w:numId w:val="27"/>
            </w:numPr>
            <w:tabs>
              <w:tab w:val="left" w:pos="851"/>
              <w:tab w:val="left" w:pos="1276"/>
            </w:tabs>
            <w:spacing w:after="240"/>
            <w:ind w:left="1276" w:hanging="425"/>
            <w:contextualSpacing w:val="0"/>
            <w:jc w:val="both"/>
            <w:rPr>
              <w:rStyle w:val="31"/>
              <w:color w:val="FF0000"/>
            </w:rPr>
          </w:pPr>
          <w:r w:rsidRPr="00C216DF">
            <w:rPr>
              <w:rStyle w:val="31"/>
            </w:rPr>
            <w:t>Шевел</w:t>
          </w:r>
          <w:r w:rsidR="00F364A6">
            <w:rPr>
              <w:rStyle w:val="31"/>
            </w:rPr>
            <w:t>е</w:t>
          </w:r>
          <w:r w:rsidRPr="00C216DF">
            <w:rPr>
              <w:rStyle w:val="31"/>
            </w:rPr>
            <w:t>в</w:t>
          </w:r>
          <w:r>
            <w:rPr>
              <w:rStyle w:val="31"/>
            </w:rPr>
            <w:t>а</w:t>
          </w:r>
          <w:r w:rsidRPr="00C216DF">
            <w:rPr>
              <w:rStyle w:val="31"/>
            </w:rPr>
            <w:t xml:space="preserve"> Виктор</w:t>
          </w:r>
          <w:r>
            <w:rPr>
              <w:rStyle w:val="31"/>
            </w:rPr>
            <w:t>а</w:t>
          </w:r>
          <w:r w:rsidRPr="00C216DF">
            <w:rPr>
              <w:rStyle w:val="31"/>
            </w:rPr>
            <w:t xml:space="preserve"> Дмитриевич</w:t>
          </w:r>
          <w:r>
            <w:rPr>
              <w:rStyle w:val="31"/>
            </w:rPr>
            <w:t xml:space="preserve">а </w:t>
          </w:r>
          <w:r w:rsidRPr="00C216DF">
            <w:rPr>
              <w:rStyle w:val="31"/>
            </w:rPr>
            <w:t>– тракторист</w:t>
          </w:r>
          <w:r>
            <w:rPr>
              <w:rStyle w:val="31"/>
            </w:rPr>
            <w:t>а</w:t>
          </w:r>
          <w:r w:rsidRPr="00C216DF">
            <w:rPr>
              <w:rStyle w:val="31"/>
            </w:rPr>
            <w:t>-машинист</w:t>
          </w:r>
          <w:r>
            <w:rPr>
              <w:rStyle w:val="31"/>
            </w:rPr>
            <w:t>а</w:t>
          </w:r>
          <w:r w:rsidRPr="00C216DF">
            <w:rPr>
              <w:rStyle w:val="31"/>
            </w:rPr>
            <w:t xml:space="preserve"> </w:t>
          </w:r>
          <w:r w:rsidRPr="00C216DF">
            <w:rPr>
              <w:sz w:val="28"/>
              <w:szCs w:val="28"/>
            </w:rPr>
            <w:t>акционерного</w:t>
          </w:r>
          <w:r w:rsidRPr="00CE2A12">
            <w:rPr>
              <w:sz w:val="28"/>
              <w:szCs w:val="28"/>
            </w:rPr>
            <w:t xml:space="preserve"> общества</w:t>
          </w:r>
          <w:r w:rsidRPr="00CE2A12">
            <w:rPr>
              <w:rStyle w:val="31"/>
            </w:rPr>
            <w:t xml:space="preserve"> «Табунское»;</w:t>
          </w:r>
        </w:p>
        <w:p w:rsidR="00597C04" w:rsidRPr="00AC7653" w:rsidRDefault="00AC7653" w:rsidP="00146E29">
          <w:pPr>
            <w:pStyle w:val="ab"/>
            <w:numPr>
              <w:ilvl w:val="0"/>
              <w:numId w:val="27"/>
            </w:numPr>
            <w:tabs>
              <w:tab w:val="left" w:pos="851"/>
              <w:tab w:val="left" w:pos="1276"/>
            </w:tabs>
            <w:spacing w:after="240"/>
            <w:ind w:left="1276" w:hanging="425"/>
            <w:jc w:val="both"/>
            <w:rPr>
              <w:rStyle w:val="31"/>
            </w:rPr>
          </w:pPr>
          <w:proofErr w:type="spellStart"/>
          <w:r>
            <w:rPr>
              <w:rStyle w:val="31"/>
            </w:rPr>
            <w:t>Шторхунова</w:t>
          </w:r>
          <w:proofErr w:type="spellEnd"/>
          <w:r>
            <w:rPr>
              <w:rStyle w:val="31"/>
            </w:rPr>
            <w:t xml:space="preserve"> Сергея Дмитриевича</w:t>
          </w:r>
          <w:r w:rsidR="00597C04" w:rsidRPr="00AC7653">
            <w:rPr>
              <w:rStyle w:val="31"/>
            </w:rPr>
            <w:t xml:space="preserve"> –</w:t>
          </w:r>
          <w:r>
            <w:rPr>
              <w:rStyle w:val="31"/>
            </w:rPr>
            <w:t xml:space="preserve"> индивидуального предпринимателя</w:t>
          </w:r>
          <w:r w:rsidR="00BD0BB0">
            <w:rPr>
              <w:rStyle w:val="31"/>
            </w:rPr>
            <w:t>.</w:t>
          </w:r>
        </w:p>
        <w:p w:rsidR="0072688E" w:rsidRPr="00597C04" w:rsidRDefault="0072688E" w:rsidP="00492DD2">
          <w:pPr>
            <w:pStyle w:val="ab"/>
            <w:tabs>
              <w:tab w:val="left" w:pos="851"/>
            </w:tabs>
            <w:spacing w:after="240"/>
            <w:ind w:left="1276"/>
            <w:jc w:val="both"/>
            <w:rPr>
              <w:rStyle w:val="31"/>
            </w:rPr>
          </w:pPr>
        </w:p>
        <w:p w:rsidR="000A4393" w:rsidRDefault="00597C04" w:rsidP="00A97B3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Признать победителями в соревновании «Лучший по профессии» среди молодежи:</w:t>
          </w:r>
        </w:p>
        <w:p w:rsidR="000A4393" w:rsidRDefault="00597C04" w:rsidP="0014190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«Лучший молодой механизатор»</w:t>
          </w:r>
          <w:r w:rsidR="00141903">
            <w:rPr>
              <w:rStyle w:val="31"/>
            </w:rPr>
            <w:t>:</w:t>
          </w:r>
        </w:p>
        <w:p w:rsidR="000A4393" w:rsidRPr="00AC7653" w:rsidRDefault="00597C04" w:rsidP="00141903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proofErr w:type="spellStart"/>
          <w:r w:rsidRPr="00AC7653">
            <w:rPr>
              <w:rStyle w:val="31"/>
            </w:rPr>
            <w:t>Юматов</w:t>
          </w:r>
          <w:proofErr w:type="spellEnd"/>
          <w:r w:rsidR="0072688E" w:rsidRPr="00AC7653">
            <w:rPr>
              <w:rStyle w:val="31"/>
            </w:rPr>
            <w:t xml:space="preserve"> Виктор</w:t>
          </w:r>
          <w:r w:rsidRPr="00AC7653">
            <w:rPr>
              <w:rStyle w:val="31"/>
            </w:rPr>
            <w:t xml:space="preserve"> Сергеевич – тракторист-машинист </w:t>
          </w:r>
          <w:r w:rsidR="0072688E" w:rsidRPr="00AC7653">
            <w:rPr>
              <w:rStyle w:val="31"/>
            </w:rPr>
            <w:t>общества с ограниченной ответственностью«</w:t>
          </w:r>
          <w:r w:rsidRPr="00AC7653">
            <w:rPr>
              <w:rStyle w:val="31"/>
            </w:rPr>
            <w:t>Степное</w:t>
          </w:r>
          <w:r w:rsidR="0072688E" w:rsidRPr="00AC7653">
            <w:rPr>
              <w:rStyle w:val="31"/>
            </w:rPr>
            <w:t>»</w:t>
          </w:r>
          <w:r w:rsidRPr="00AC7653">
            <w:rPr>
              <w:rStyle w:val="31"/>
            </w:rPr>
            <w:t>.</w:t>
          </w:r>
        </w:p>
        <w:p w:rsidR="0072688E" w:rsidRPr="00AC7653" w:rsidRDefault="00995F9F" w:rsidP="0072688E">
          <w:pPr>
            <w:pStyle w:val="ab"/>
            <w:tabs>
              <w:tab w:val="left" w:pos="851"/>
            </w:tabs>
            <w:spacing w:after="240"/>
            <w:ind w:left="709"/>
            <w:contextualSpacing w:val="0"/>
            <w:jc w:val="both"/>
            <w:rPr>
              <w:rStyle w:val="31"/>
            </w:rPr>
          </w:pPr>
          <w:r w:rsidRPr="00AC7653">
            <w:rPr>
              <w:sz w:val="28"/>
              <w:szCs w:val="28"/>
            </w:rPr>
            <w:t>Н</w:t>
          </w:r>
          <w:r w:rsidR="0072688E" w:rsidRPr="00AC7653">
            <w:rPr>
              <w:sz w:val="28"/>
              <w:szCs w:val="28"/>
            </w:rPr>
            <w:t>аградить Почетной грамотой за высокие производственные показатели в трудовом соревновании</w:t>
          </w:r>
          <w:r w:rsidR="00160843" w:rsidRPr="00AC7653">
            <w:rPr>
              <w:sz w:val="28"/>
              <w:szCs w:val="28"/>
            </w:rPr>
            <w:t xml:space="preserve"> </w:t>
          </w:r>
          <w:r w:rsidR="0072688E" w:rsidRPr="00AC7653">
            <w:rPr>
              <w:sz w:val="28"/>
              <w:szCs w:val="28"/>
            </w:rPr>
            <w:t xml:space="preserve">и вклад в социально-экономическое развитие района, вручить приз имени Героя Социалистического труда И.Д. </w:t>
          </w:r>
          <w:proofErr w:type="spellStart"/>
          <w:r w:rsidR="0072688E" w:rsidRPr="00AC7653">
            <w:rPr>
              <w:sz w:val="28"/>
              <w:szCs w:val="28"/>
            </w:rPr>
            <w:t>Рыбченко</w:t>
          </w:r>
          <w:proofErr w:type="spellEnd"/>
          <w:r w:rsidR="0072688E" w:rsidRPr="00AC7653">
            <w:rPr>
              <w:sz w:val="28"/>
              <w:szCs w:val="28"/>
            </w:rPr>
            <w:t>.</w:t>
          </w:r>
        </w:p>
        <w:p w:rsidR="000A4393" w:rsidRDefault="00597C04" w:rsidP="0014190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 xml:space="preserve">«Лучший молодой </w:t>
          </w:r>
          <w:r w:rsidR="0072688E">
            <w:rPr>
              <w:rStyle w:val="31"/>
            </w:rPr>
            <w:t>оператор машинного доения</w:t>
          </w:r>
          <w:r w:rsidRPr="00597C04">
            <w:rPr>
              <w:rStyle w:val="31"/>
            </w:rPr>
            <w:t>»</w:t>
          </w:r>
          <w:r w:rsidR="00141903">
            <w:rPr>
              <w:rStyle w:val="31"/>
            </w:rPr>
            <w:t>:</w:t>
          </w:r>
        </w:p>
        <w:p w:rsidR="00156973" w:rsidRPr="00CE2A12" w:rsidRDefault="00355E60" w:rsidP="00156973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sz w:val="28"/>
            </w:rPr>
          </w:pPr>
          <w:proofErr w:type="spellStart"/>
          <w:r>
            <w:rPr>
              <w:rStyle w:val="31"/>
            </w:rPr>
            <w:t>Филипи</w:t>
          </w:r>
          <w:proofErr w:type="spellEnd"/>
          <w:r w:rsidR="00CE2A12" w:rsidRPr="00CE2A12">
            <w:rPr>
              <w:rStyle w:val="31"/>
            </w:rPr>
            <w:t xml:space="preserve"> Валентин</w:t>
          </w:r>
          <w:r w:rsidR="006A36F6">
            <w:rPr>
              <w:rStyle w:val="31"/>
            </w:rPr>
            <w:t>а</w:t>
          </w:r>
          <w:r w:rsidR="00CE2A12" w:rsidRPr="00CE2A12">
            <w:rPr>
              <w:rStyle w:val="31"/>
            </w:rPr>
            <w:t xml:space="preserve"> Ивановн</w:t>
          </w:r>
          <w:r w:rsidR="006A36F6">
            <w:rPr>
              <w:rStyle w:val="31"/>
            </w:rPr>
            <w:t>а</w:t>
          </w:r>
          <w:r w:rsidR="00156973" w:rsidRPr="00CE2A12">
            <w:rPr>
              <w:rStyle w:val="31"/>
            </w:rPr>
            <w:t xml:space="preserve"> – оператор машинного доения акционерного общества «Табунское».</w:t>
          </w:r>
        </w:p>
        <w:p w:rsidR="00156973" w:rsidRPr="00CE2A12" w:rsidRDefault="00995F9F" w:rsidP="00156973">
          <w:pPr>
            <w:pStyle w:val="ab"/>
            <w:tabs>
              <w:tab w:val="left" w:pos="851"/>
            </w:tabs>
            <w:ind w:left="709"/>
            <w:contextualSpacing w:val="0"/>
            <w:jc w:val="both"/>
            <w:rPr>
              <w:sz w:val="28"/>
              <w:szCs w:val="28"/>
            </w:rPr>
          </w:pPr>
          <w:r w:rsidRPr="00CE2A12">
            <w:rPr>
              <w:rStyle w:val="31"/>
            </w:rPr>
            <w:t>Занести на районную Доску Почета,</w:t>
          </w:r>
          <w:r w:rsidR="00160843" w:rsidRPr="00CE2A12">
            <w:rPr>
              <w:rStyle w:val="31"/>
            </w:rPr>
            <w:t xml:space="preserve"> </w:t>
          </w:r>
          <w:r w:rsidR="008A2860" w:rsidRPr="00CE2A12">
            <w:rPr>
              <w:rStyle w:val="31"/>
            </w:rPr>
            <w:t>н</w:t>
          </w:r>
          <w:r w:rsidR="00156973" w:rsidRPr="00CE2A12">
            <w:rPr>
              <w:sz w:val="28"/>
              <w:szCs w:val="28"/>
            </w:rPr>
            <w:t>аградить Почетной грамотой</w:t>
          </w:r>
          <w:r w:rsidR="00160843" w:rsidRPr="00CE2A12">
            <w:rPr>
              <w:sz w:val="28"/>
              <w:szCs w:val="28"/>
            </w:rPr>
            <w:t xml:space="preserve"> </w:t>
          </w:r>
          <w:r w:rsidR="00156973" w:rsidRPr="00CE2A12">
            <w:rPr>
              <w:sz w:val="28"/>
              <w:szCs w:val="28"/>
            </w:rPr>
            <w:t>за высокие производственные показатели в трудовом соревнованиии вклад в социально-экономическое развитие района.</w:t>
          </w:r>
        </w:p>
        <w:p w:rsidR="00231C0B" w:rsidRDefault="00231C0B" w:rsidP="00156973">
          <w:pPr>
            <w:pStyle w:val="ab"/>
            <w:tabs>
              <w:tab w:val="left" w:pos="851"/>
            </w:tabs>
            <w:ind w:left="709"/>
            <w:contextualSpacing w:val="0"/>
            <w:jc w:val="both"/>
            <w:rPr>
              <w:sz w:val="28"/>
              <w:szCs w:val="28"/>
            </w:rPr>
          </w:pPr>
        </w:p>
        <w:p w:rsidR="00597C04" w:rsidRDefault="000A4393" w:rsidP="0014190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«</w:t>
          </w:r>
          <w:r w:rsidR="00597C04" w:rsidRPr="00597C04">
            <w:rPr>
              <w:rStyle w:val="31"/>
            </w:rPr>
            <w:t xml:space="preserve">Лучший молодой </w:t>
          </w:r>
          <w:r w:rsidR="00156973">
            <w:rPr>
              <w:rStyle w:val="31"/>
            </w:rPr>
            <w:t>рабочий</w:t>
          </w:r>
          <w:r w:rsidR="00141903">
            <w:rPr>
              <w:rStyle w:val="31"/>
            </w:rPr>
            <w:t>»:</w:t>
          </w:r>
        </w:p>
        <w:p w:rsidR="006A36F6" w:rsidRDefault="006A36F6" w:rsidP="006A36F6">
          <w:pPr>
            <w:pStyle w:val="ab"/>
            <w:numPr>
              <w:ilvl w:val="0"/>
              <w:numId w:val="23"/>
            </w:numPr>
            <w:tabs>
              <w:tab w:val="left" w:pos="851"/>
              <w:tab w:val="left" w:pos="1418"/>
            </w:tabs>
            <w:ind w:left="1134" w:firstLine="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lastRenderedPageBreak/>
            <w:t>Молчанов Дмитрий Юрьевич</w:t>
          </w:r>
          <w:r w:rsidRPr="00AC7653">
            <w:rPr>
              <w:rStyle w:val="31"/>
            </w:rPr>
            <w:t xml:space="preserve"> – </w:t>
          </w:r>
          <w:r>
            <w:rPr>
              <w:rStyle w:val="31"/>
            </w:rPr>
            <w:t>аппаратчик цеха мелкой фасовки мельницы №2 закрытого акционерного общества «Табунский элеватор»</w:t>
          </w:r>
        </w:p>
        <w:p w:rsidR="000A4393" w:rsidRDefault="00995F9F" w:rsidP="006A36F6">
          <w:pPr>
            <w:pStyle w:val="ab"/>
            <w:tabs>
              <w:tab w:val="left" w:pos="851"/>
              <w:tab w:val="left" w:pos="1418"/>
            </w:tabs>
            <w:ind w:left="709"/>
            <w:contextualSpacing w:val="0"/>
            <w:jc w:val="both"/>
            <w:rPr>
              <w:rStyle w:val="31"/>
            </w:rPr>
          </w:pPr>
          <w:r w:rsidRPr="006A36F6">
            <w:rPr>
              <w:rStyle w:val="31"/>
            </w:rPr>
            <w:t>Наградить Почётной грамотой за высокие производственные показатели в трудовом соревновании и вклад в социально-экономическое развитие района.</w:t>
          </w:r>
        </w:p>
        <w:p w:rsidR="006A36F6" w:rsidRPr="006A36F6" w:rsidRDefault="006A36F6" w:rsidP="006A36F6">
          <w:pPr>
            <w:pStyle w:val="ab"/>
            <w:tabs>
              <w:tab w:val="left" w:pos="851"/>
              <w:tab w:val="left" w:pos="1418"/>
            </w:tabs>
            <w:ind w:left="709"/>
            <w:contextualSpacing w:val="0"/>
            <w:jc w:val="both"/>
            <w:rPr>
              <w:rStyle w:val="31"/>
            </w:rPr>
          </w:pPr>
        </w:p>
        <w:p w:rsidR="00156973" w:rsidRDefault="00156973" w:rsidP="0015697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 «</w:t>
          </w:r>
          <w:r w:rsidRPr="00597C04">
            <w:rPr>
              <w:rStyle w:val="31"/>
            </w:rPr>
            <w:t>Лучший молодой педа</w:t>
          </w:r>
          <w:r>
            <w:rPr>
              <w:rStyle w:val="31"/>
            </w:rPr>
            <w:t>гог образовательных учреждений»:</w:t>
          </w:r>
        </w:p>
        <w:p w:rsidR="008A2860" w:rsidRPr="008A2860" w:rsidRDefault="00A86F83" w:rsidP="008A2860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sz w:val="28"/>
            </w:rPr>
          </w:pPr>
          <w:proofErr w:type="spellStart"/>
          <w:r>
            <w:rPr>
              <w:rStyle w:val="31"/>
            </w:rPr>
            <w:t>Олейникова</w:t>
          </w:r>
          <w:proofErr w:type="spellEnd"/>
          <w:r>
            <w:rPr>
              <w:rStyle w:val="31"/>
            </w:rPr>
            <w:t xml:space="preserve"> Ирина Александровна</w:t>
          </w:r>
          <w:r w:rsidR="00995F9F">
            <w:rPr>
              <w:rStyle w:val="31"/>
            </w:rPr>
            <w:t xml:space="preserve"> – </w:t>
          </w:r>
          <w:r>
            <w:rPr>
              <w:rStyle w:val="31"/>
            </w:rPr>
            <w:t xml:space="preserve">заместитель директора по учебно-воспитательной работе </w:t>
          </w:r>
          <w:r w:rsidR="008A2860">
            <w:rPr>
              <w:sz w:val="28"/>
              <w:szCs w:val="28"/>
            </w:rPr>
            <w:t>муници</w:t>
          </w:r>
          <w:r>
            <w:rPr>
              <w:sz w:val="28"/>
              <w:szCs w:val="28"/>
            </w:rPr>
            <w:t>пального бюджетного обще</w:t>
          </w:r>
          <w:r w:rsidR="008A2860">
            <w:rPr>
              <w:sz w:val="28"/>
              <w:szCs w:val="28"/>
            </w:rPr>
            <w:t>образовательного у</w:t>
          </w:r>
          <w:r>
            <w:rPr>
              <w:sz w:val="28"/>
              <w:szCs w:val="28"/>
            </w:rPr>
            <w:t>чреждения «Алтайская средняя общеобразовательная школа</w:t>
          </w:r>
          <w:r w:rsidR="008A2860">
            <w:rPr>
              <w:sz w:val="28"/>
              <w:szCs w:val="28"/>
            </w:rPr>
            <w:t>».</w:t>
          </w:r>
        </w:p>
        <w:p w:rsidR="00156973" w:rsidRDefault="008A2860" w:rsidP="000D1173">
          <w:pPr>
            <w:tabs>
              <w:tab w:val="left" w:pos="851"/>
            </w:tabs>
            <w:ind w:left="709"/>
            <w:jc w:val="both"/>
            <w:rPr>
              <w:rStyle w:val="31"/>
            </w:rPr>
          </w:pPr>
          <w:r>
            <w:rPr>
              <w:rStyle w:val="31"/>
            </w:rPr>
            <w:t>Наградить Почётной грамотой за высокие показатели в трудовом соревновании и вклад в социально-экономическое развитие района.</w:t>
          </w:r>
        </w:p>
        <w:p w:rsidR="008A2860" w:rsidRDefault="008A2860" w:rsidP="008A2860">
          <w:pPr>
            <w:tabs>
              <w:tab w:val="left" w:pos="851"/>
            </w:tabs>
            <w:ind w:left="1080"/>
            <w:jc w:val="both"/>
            <w:rPr>
              <w:rStyle w:val="31"/>
            </w:rPr>
          </w:pPr>
        </w:p>
        <w:p w:rsidR="000A4393" w:rsidRDefault="00597C04" w:rsidP="0015697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«Лучший молодой специалист»</w:t>
          </w:r>
          <w:r w:rsidR="00141903">
            <w:rPr>
              <w:rStyle w:val="31"/>
            </w:rPr>
            <w:t>:</w:t>
          </w:r>
        </w:p>
        <w:p w:rsidR="00156973" w:rsidRDefault="00AC7653" w:rsidP="006A36F6">
          <w:pPr>
            <w:pStyle w:val="ab"/>
            <w:numPr>
              <w:ilvl w:val="0"/>
              <w:numId w:val="23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Ломакин</w:t>
          </w:r>
          <w:r w:rsidR="006A36F6">
            <w:rPr>
              <w:rStyle w:val="31"/>
            </w:rPr>
            <w:t>а</w:t>
          </w:r>
          <w:r>
            <w:rPr>
              <w:rStyle w:val="31"/>
            </w:rPr>
            <w:t xml:space="preserve"> Кристин</w:t>
          </w:r>
          <w:r w:rsidR="006A36F6">
            <w:rPr>
              <w:rStyle w:val="31"/>
            </w:rPr>
            <w:t>а</w:t>
          </w:r>
          <w:r>
            <w:rPr>
              <w:rStyle w:val="31"/>
            </w:rPr>
            <w:t xml:space="preserve"> Николаевн</w:t>
          </w:r>
          <w:r w:rsidR="006A36F6">
            <w:rPr>
              <w:rStyle w:val="31"/>
            </w:rPr>
            <w:t>а</w:t>
          </w:r>
          <w:r w:rsidR="00156973" w:rsidRPr="00597C04">
            <w:rPr>
              <w:rStyle w:val="31"/>
            </w:rPr>
            <w:t xml:space="preserve"> – </w:t>
          </w:r>
          <w:r>
            <w:rPr>
              <w:rStyle w:val="31"/>
            </w:rPr>
            <w:t>техник-лаборант закрытого акционерного общества «Табунский элеватор</w:t>
          </w:r>
          <w:r w:rsidR="008A2860">
            <w:rPr>
              <w:rStyle w:val="31"/>
            </w:rPr>
            <w:t>»</w:t>
          </w:r>
          <w:r w:rsidR="00156973" w:rsidRPr="00597C04">
            <w:rPr>
              <w:rStyle w:val="31"/>
            </w:rPr>
            <w:t>.</w:t>
          </w:r>
        </w:p>
        <w:p w:rsidR="00156973" w:rsidRDefault="00156973" w:rsidP="00156973">
          <w:pPr>
            <w:pStyle w:val="ab"/>
            <w:ind w:left="851"/>
            <w:jc w:val="both"/>
            <w:rPr>
              <w:sz w:val="28"/>
              <w:szCs w:val="28"/>
            </w:rPr>
          </w:pPr>
          <w:r w:rsidRPr="00156973">
            <w:rPr>
              <w:sz w:val="28"/>
              <w:szCs w:val="28"/>
            </w:rPr>
            <w:t xml:space="preserve">Наградить Почетной грамотой за высокие показатели в трудовом соревновании </w:t>
          </w:r>
          <w:r w:rsidR="000D1173">
            <w:rPr>
              <w:sz w:val="28"/>
              <w:szCs w:val="28"/>
            </w:rPr>
            <w:t xml:space="preserve">и </w:t>
          </w:r>
          <w:r w:rsidRPr="00156973">
            <w:rPr>
              <w:sz w:val="28"/>
              <w:szCs w:val="28"/>
            </w:rPr>
            <w:t>вклад в социальн</w:t>
          </w:r>
          <w:r w:rsidR="00905CC6">
            <w:rPr>
              <w:sz w:val="28"/>
              <w:szCs w:val="28"/>
            </w:rPr>
            <w:t>о-экономическое развитие района</w:t>
          </w:r>
          <w:r w:rsidR="008A2860">
            <w:rPr>
              <w:sz w:val="28"/>
              <w:szCs w:val="28"/>
            </w:rPr>
            <w:t>.</w:t>
          </w:r>
        </w:p>
        <w:p w:rsidR="0079383F" w:rsidRDefault="0079383F" w:rsidP="00156973">
          <w:pPr>
            <w:pStyle w:val="ab"/>
            <w:ind w:left="851"/>
            <w:jc w:val="both"/>
            <w:rPr>
              <w:sz w:val="28"/>
              <w:szCs w:val="28"/>
            </w:rPr>
          </w:pPr>
        </w:p>
        <w:p w:rsidR="0037097F" w:rsidRPr="00514A68" w:rsidRDefault="00597C0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597C04">
            <w:rPr>
              <w:rStyle w:val="31"/>
            </w:rPr>
            <w:t xml:space="preserve">Поручить комиссии по подведению итогов </w:t>
          </w:r>
          <w:r w:rsidR="00905CC6">
            <w:rPr>
              <w:rStyle w:val="31"/>
            </w:rPr>
            <w:t xml:space="preserve">районного </w:t>
          </w:r>
          <w:r w:rsidRPr="00597C04">
            <w:rPr>
              <w:rStyle w:val="31"/>
            </w:rPr>
            <w:t>трудового соревнования (</w:t>
          </w:r>
          <w:proofErr w:type="spellStart"/>
          <w:r w:rsidRPr="00597C04">
            <w:rPr>
              <w:rStyle w:val="31"/>
            </w:rPr>
            <w:t>Клем</w:t>
          </w:r>
          <w:proofErr w:type="spellEnd"/>
          <w:r w:rsidRPr="00597C04">
            <w:rPr>
              <w:rStyle w:val="31"/>
            </w:rPr>
            <w:t xml:space="preserve"> Р.Э.) организовать проведение районного совещания передовиков производства, оформить районную Доску Почета до </w:t>
          </w:r>
          <w:r w:rsidR="00FD0471">
            <w:rPr>
              <w:rStyle w:val="31"/>
            </w:rPr>
            <w:t>01</w:t>
          </w:r>
          <w:r w:rsidRPr="00597C04">
            <w:rPr>
              <w:rStyle w:val="31"/>
            </w:rPr>
            <w:t>.0</w:t>
          </w:r>
          <w:r w:rsidR="00FD0471">
            <w:rPr>
              <w:rStyle w:val="31"/>
            </w:rPr>
            <w:t>5</w:t>
          </w:r>
          <w:r w:rsidR="00C216DF">
            <w:rPr>
              <w:rStyle w:val="31"/>
            </w:rPr>
            <w:t>.2020</w:t>
          </w:r>
          <w:r w:rsidRPr="00597C04">
            <w:rPr>
              <w:rStyle w:val="31"/>
            </w:rPr>
            <w:t xml:space="preserve"> года.</w:t>
          </w:r>
        </w:p>
      </w:sdtContent>
    </w:sdt>
    <w:permEnd w:id="136722724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32003942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320039422" w:displacedByCustomXml="prev"/>
        <w:permStart w:id="210897362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10897362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83303"/>
    <w:multiLevelType w:val="hybridMultilevel"/>
    <w:tmpl w:val="84226F7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45ED1"/>
    <w:multiLevelType w:val="hybridMultilevel"/>
    <w:tmpl w:val="8D940EC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995E7C"/>
    <w:multiLevelType w:val="hybridMultilevel"/>
    <w:tmpl w:val="B5FAB468"/>
    <w:lvl w:ilvl="0" w:tplc="912A8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B7298"/>
    <w:multiLevelType w:val="hybridMultilevel"/>
    <w:tmpl w:val="E0E6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62CC6"/>
    <w:multiLevelType w:val="hybridMultilevel"/>
    <w:tmpl w:val="90CA3E88"/>
    <w:lvl w:ilvl="0" w:tplc="EC926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C345E1"/>
    <w:multiLevelType w:val="hybridMultilevel"/>
    <w:tmpl w:val="D456A24A"/>
    <w:lvl w:ilvl="0" w:tplc="C3F2D14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EF16A4"/>
    <w:multiLevelType w:val="hybridMultilevel"/>
    <w:tmpl w:val="FDBCCCAE"/>
    <w:lvl w:ilvl="0" w:tplc="15B63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C0510C"/>
    <w:multiLevelType w:val="hybridMultilevel"/>
    <w:tmpl w:val="0A76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9DD7F5D"/>
    <w:multiLevelType w:val="hybridMultilevel"/>
    <w:tmpl w:val="9CECBB88"/>
    <w:lvl w:ilvl="0" w:tplc="C3F2D14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946E8C"/>
    <w:multiLevelType w:val="hybridMultilevel"/>
    <w:tmpl w:val="EFC053F6"/>
    <w:lvl w:ilvl="0" w:tplc="912A8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C5228"/>
    <w:multiLevelType w:val="hybridMultilevel"/>
    <w:tmpl w:val="5EA8EECA"/>
    <w:lvl w:ilvl="0" w:tplc="15B63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0"/>
  </w:num>
  <w:num w:numId="5">
    <w:abstractNumId w:val="17"/>
  </w:num>
  <w:num w:numId="6">
    <w:abstractNumId w:val="15"/>
  </w:num>
  <w:num w:numId="7">
    <w:abstractNumId w:val="29"/>
  </w:num>
  <w:num w:numId="8">
    <w:abstractNumId w:val="24"/>
  </w:num>
  <w:num w:numId="9">
    <w:abstractNumId w:val="8"/>
  </w:num>
  <w:num w:numId="10">
    <w:abstractNumId w:val="10"/>
  </w:num>
  <w:num w:numId="11">
    <w:abstractNumId w:val="31"/>
  </w:num>
  <w:num w:numId="12">
    <w:abstractNumId w:val="26"/>
  </w:num>
  <w:num w:numId="13">
    <w:abstractNumId w:val="30"/>
  </w:num>
  <w:num w:numId="14">
    <w:abstractNumId w:val="5"/>
  </w:num>
  <w:num w:numId="15">
    <w:abstractNumId w:val="21"/>
  </w:num>
  <w:num w:numId="16">
    <w:abstractNumId w:val="19"/>
  </w:num>
  <w:num w:numId="17">
    <w:abstractNumId w:val="7"/>
  </w:num>
  <w:num w:numId="18">
    <w:abstractNumId w:val="23"/>
  </w:num>
  <w:num w:numId="19">
    <w:abstractNumId w:val="16"/>
  </w:num>
  <w:num w:numId="20">
    <w:abstractNumId w:val="9"/>
  </w:num>
  <w:num w:numId="21">
    <w:abstractNumId w:val="2"/>
  </w:num>
  <w:num w:numId="22">
    <w:abstractNumId w:val="12"/>
  </w:num>
  <w:num w:numId="23">
    <w:abstractNumId w:val="14"/>
  </w:num>
  <w:num w:numId="24">
    <w:abstractNumId w:val="6"/>
  </w:num>
  <w:num w:numId="25">
    <w:abstractNumId w:val="4"/>
  </w:num>
  <w:num w:numId="26">
    <w:abstractNumId w:val="18"/>
  </w:num>
  <w:num w:numId="27">
    <w:abstractNumId w:val="27"/>
  </w:num>
  <w:num w:numId="28">
    <w:abstractNumId w:val="22"/>
  </w:num>
  <w:num w:numId="29">
    <w:abstractNumId w:val="28"/>
  </w:num>
  <w:num w:numId="30">
    <w:abstractNumId w:val="20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15CD6"/>
    <w:rsid w:val="00055E69"/>
    <w:rsid w:val="0006098E"/>
    <w:rsid w:val="00066CF2"/>
    <w:rsid w:val="0006703F"/>
    <w:rsid w:val="000725DA"/>
    <w:rsid w:val="00082A3D"/>
    <w:rsid w:val="000848C9"/>
    <w:rsid w:val="00085C5E"/>
    <w:rsid w:val="000901C0"/>
    <w:rsid w:val="00096749"/>
    <w:rsid w:val="00096CAB"/>
    <w:rsid w:val="000A2C16"/>
    <w:rsid w:val="000A2EA7"/>
    <w:rsid w:val="000A4393"/>
    <w:rsid w:val="000B1397"/>
    <w:rsid w:val="000C673E"/>
    <w:rsid w:val="000C721C"/>
    <w:rsid w:val="000D1173"/>
    <w:rsid w:val="000E1F91"/>
    <w:rsid w:val="000E27A6"/>
    <w:rsid w:val="000E2A70"/>
    <w:rsid w:val="000F273B"/>
    <w:rsid w:val="0010210B"/>
    <w:rsid w:val="001150E4"/>
    <w:rsid w:val="001313AE"/>
    <w:rsid w:val="001344D2"/>
    <w:rsid w:val="00137F46"/>
    <w:rsid w:val="00141903"/>
    <w:rsid w:val="00146E29"/>
    <w:rsid w:val="00156973"/>
    <w:rsid w:val="00157312"/>
    <w:rsid w:val="00157AFC"/>
    <w:rsid w:val="00160843"/>
    <w:rsid w:val="00164ABE"/>
    <w:rsid w:val="001724D2"/>
    <w:rsid w:val="00185409"/>
    <w:rsid w:val="001944C6"/>
    <w:rsid w:val="001C0A64"/>
    <w:rsid w:val="001C14C2"/>
    <w:rsid w:val="001C47CE"/>
    <w:rsid w:val="001D515C"/>
    <w:rsid w:val="001F0415"/>
    <w:rsid w:val="00200902"/>
    <w:rsid w:val="00226C46"/>
    <w:rsid w:val="00231C0B"/>
    <w:rsid w:val="0023288E"/>
    <w:rsid w:val="0023454C"/>
    <w:rsid w:val="002621F2"/>
    <w:rsid w:val="00273C82"/>
    <w:rsid w:val="00284AD6"/>
    <w:rsid w:val="00294259"/>
    <w:rsid w:val="002A3D59"/>
    <w:rsid w:val="002B1F83"/>
    <w:rsid w:val="002B44B5"/>
    <w:rsid w:val="002D2BAB"/>
    <w:rsid w:val="002E77A5"/>
    <w:rsid w:val="002F1DDA"/>
    <w:rsid w:val="002F5236"/>
    <w:rsid w:val="002F60AD"/>
    <w:rsid w:val="00303980"/>
    <w:rsid w:val="00312D79"/>
    <w:rsid w:val="00324F5F"/>
    <w:rsid w:val="00331DE3"/>
    <w:rsid w:val="003363AE"/>
    <w:rsid w:val="00345078"/>
    <w:rsid w:val="00355E60"/>
    <w:rsid w:val="00363112"/>
    <w:rsid w:val="0037097F"/>
    <w:rsid w:val="003749A6"/>
    <w:rsid w:val="0037510C"/>
    <w:rsid w:val="0037721D"/>
    <w:rsid w:val="00385A4D"/>
    <w:rsid w:val="00390F8D"/>
    <w:rsid w:val="003A0289"/>
    <w:rsid w:val="003A2174"/>
    <w:rsid w:val="003A6070"/>
    <w:rsid w:val="003B62E8"/>
    <w:rsid w:val="003E23A9"/>
    <w:rsid w:val="003E2E36"/>
    <w:rsid w:val="003E6B25"/>
    <w:rsid w:val="00404C74"/>
    <w:rsid w:val="00417171"/>
    <w:rsid w:val="004218D3"/>
    <w:rsid w:val="00426928"/>
    <w:rsid w:val="00441999"/>
    <w:rsid w:val="00443B77"/>
    <w:rsid w:val="00453733"/>
    <w:rsid w:val="00456524"/>
    <w:rsid w:val="00457A1E"/>
    <w:rsid w:val="00482C60"/>
    <w:rsid w:val="00492DD2"/>
    <w:rsid w:val="00493421"/>
    <w:rsid w:val="00497C4C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207A"/>
    <w:rsid w:val="00543B6D"/>
    <w:rsid w:val="005812DA"/>
    <w:rsid w:val="00597C04"/>
    <w:rsid w:val="005A426C"/>
    <w:rsid w:val="005B57AF"/>
    <w:rsid w:val="005B79B6"/>
    <w:rsid w:val="005D42D7"/>
    <w:rsid w:val="005F1089"/>
    <w:rsid w:val="00600BEE"/>
    <w:rsid w:val="0061505F"/>
    <w:rsid w:val="00630590"/>
    <w:rsid w:val="00647CF0"/>
    <w:rsid w:val="006538DF"/>
    <w:rsid w:val="00667710"/>
    <w:rsid w:val="006755BE"/>
    <w:rsid w:val="00684CC6"/>
    <w:rsid w:val="00685C93"/>
    <w:rsid w:val="00692B8F"/>
    <w:rsid w:val="00696560"/>
    <w:rsid w:val="006A1D6C"/>
    <w:rsid w:val="006A35D8"/>
    <w:rsid w:val="006A36F6"/>
    <w:rsid w:val="006C5B9C"/>
    <w:rsid w:val="006D211D"/>
    <w:rsid w:val="006D36A7"/>
    <w:rsid w:val="006F20B6"/>
    <w:rsid w:val="007234B1"/>
    <w:rsid w:val="0072688E"/>
    <w:rsid w:val="007312DA"/>
    <w:rsid w:val="00745A78"/>
    <w:rsid w:val="007555CC"/>
    <w:rsid w:val="00761801"/>
    <w:rsid w:val="00764FF0"/>
    <w:rsid w:val="00767F04"/>
    <w:rsid w:val="0079383F"/>
    <w:rsid w:val="00796CBC"/>
    <w:rsid w:val="007B6A32"/>
    <w:rsid w:val="007C32B5"/>
    <w:rsid w:val="0081094B"/>
    <w:rsid w:val="00815BA1"/>
    <w:rsid w:val="00820F41"/>
    <w:rsid w:val="00826A5F"/>
    <w:rsid w:val="00830E27"/>
    <w:rsid w:val="00836951"/>
    <w:rsid w:val="00845ACD"/>
    <w:rsid w:val="00860331"/>
    <w:rsid w:val="008615FB"/>
    <w:rsid w:val="0086205D"/>
    <w:rsid w:val="00866D25"/>
    <w:rsid w:val="0087254F"/>
    <w:rsid w:val="00874B65"/>
    <w:rsid w:val="0088313D"/>
    <w:rsid w:val="008907AA"/>
    <w:rsid w:val="0089304D"/>
    <w:rsid w:val="008A2860"/>
    <w:rsid w:val="008B2166"/>
    <w:rsid w:val="008B683F"/>
    <w:rsid w:val="008B6D16"/>
    <w:rsid w:val="008C0A1B"/>
    <w:rsid w:val="008C0C36"/>
    <w:rsid w:val="008C1819"/>
    <w:rsid w:val="008D32F3"/>
    <w:rsid w:val="008E5BE0"/>
    <w:rsid w:val="00905CC6"/>
    <w:rsid w:val="00910FBB"/>
    <w:rsid w:val="0092281A"/>
    <w:rsid w:val="00936A72"/>
    <w:rsid w:val="00941330"/>
    <w:rsid w:val="00944BED"/>
    <w:rsid w:val="009500BD"/>
    <w:rsid w:val="00952B07"/>
    <w:rsid w:val="00955F68"/>
    <w:rsid w:val="009677C5"/>
    <w:rsid w:val="00970442"/>
    <w:rsid w:val="00970F0C"/>
    <w:rsid w:val="00970FE6"/>
    <w:rsid w:val="009713F4"/>
    <w:rsid w:val="009734EE"/>
    <w:rsid w:val="009779C9"/>
    <w:rsid w:val="00983DF8"/>
    <w:rsid w:val="00985BCE"/>
    <w:rsid w:val="00995F9F"/>
    <w:rsid w:val="0099735D"/>
    <w:rsid w:val="009A546E"/>
    <w:rsid w:val="009B1F33"/>
    <w:rsid w:val="009B302F"/>
    <w:rsid w:val="009C3395"/>
    <w:rsid w:val="009C6B57"/>
    <w:rsid w:val="009D5B8B"/>
    <w:rsid w:val="009E6213"/>
    <w:rsid w:val="009E62D7"/>
    <w:rsid w:val="009F5F32"/>
    <w:rsid w:val="00A020EF"/>
    <w:rsid w:val="00A1191B"/>
    <w:rsid w:val="00A33BB3"/>
    <w:rsid w:val="00A61EA4"/>
    <w:rsid w:val="00A67BD0"/>
    <w:rsid w:val="00A741B7"/>
    <w:rsid w:val="00A741E0"/>
    <w:rsid w:val="00A770A9"/>
    <w:rsid w:val="00A82CFF"/>
    <w:rsid w:val="00A86F83"/>
    <w:rsid w:val="00A97F0A"/>
    <w:rsid w:val="00AA2722"/>
    <w:rsid w:val="00AC7653"/>
    <w:rsid w:val="00AD1B4B"/>
    <w:rsid w:val="00AD1E1F"/>
    <w:rsid w:val="00AF1A7F"/>
    <w:rsid w:val="00AF7185"/>
    <w:rsid w:val="00B10458"/>
    <w:rsid w:val="00B17F0A"/>
    <w:rsid w:val="00B26284"/>
    <w:rsid w:val="00B33D3D"/>
    <w:rsid w:val="00B417C3"/>
    <w:rsid w:val="00B43B8F"/>
    <w:rsid w:val="00B52A80"/>
    <w:rsid w:val="00B62732"/>
    <w:rsid w:val="00B74070"/>
    <w:rsid w:val="00B743A0"/>
    <w:rsid w:val="00B76AE9"/>
    <w:rsid w:val="00B8287D"/>
    <w:rsid w:val="00B83D72"/>
    <w:rsid w:val="00B8412B"/>
    <w:rsid w:val="00B9733F"/>
    <w:rsid w:val="00B97C59"/>
    <w:rsid w:val="00BA0787"/>
    <w:rsid w:val="00BA529B"/>
    <w:rsid w:val="00BC1565"/>
    <w:rsid w:val="00BC27B2"/>
    <w:rsid w:val="00BD0075"/>
    <w:rsid w:val="00BD0BB0"/>
    <w:rsid w:val="00BF2A56"/>
    <w:rsid w:val="00BF30A0"/>
    <w:rsid w:val="00BF5B2E"/>
    <w:rsid w:val="00C000C8"/>
    <w:rsid w:val="00C03D2A"/>
    <w:rsid w:val="00C15922"/>
    <w:rsid w:val="00C17F7F"/>
    <w:rsid w:val="00C216DF"/>
    <w:rsid w:val="00C232E8"/>
    <w:rsid w:val="00C556D2"/>
    <w:rsid w:val="00C63E24"/>
    <w:rsid w:val="00C71CDC"/>
    <w:rsid w:val="00C914C3"/>
    <w:rsid w:val="00CD35EF"/>
    <w:rsid w:val="00CE2A12"/>
    <w:rsid w:val="00CE669B"/>
    <w:rsid w:val="00CE70ED"/>
    <w:rsid w:val="00CF27E7"/>
    <w:rsid w:val="00D1370D"/>
    <w:rsid w:val="00D164FC"/>
    <w:rsid w:val="00D277DE"/>
    <w:rsid w:val="00D66B49"/>
    <w:rsid w:val="00D73CD0"/>
    <w:rsid w:val="00D745CB"/>
    <w:rsid w:val="00D77DFF"/>
    <w:rsid w:val="00D931DF"/>
    <w:rsid w:val="00D95E1D"/>
    <w:rsid w:val="00DA0056"/>
    <w:rsid w:val="00DA5276"/>
    <w:rsid w:val="00DA693B"/>
    <w:rsid w:val="00DB1FBE"/>
    <w:rsid w:val="00DB3C55"/>
    <w:rsid w:val="00DC23A2"/>
    <w:rsid w:val="00DC69C6"/>
    <w:rsid w:val="00DF0C42"/>
    <w:rsid w:val="00DF15D9"/>
    <w:rsid w:val="00E1421B"/>
    <w:rsid w:val="00E168DC"/>
    <w:rsid w:val="00E2361B"/>
    <w:rsid w:val="00E254B9"/>
    <w:rsid w:val="00E31517"/>
    <w:rsid w:val="00E41100"/>
    <w:rsid w:val="00E7066B"/>
    <w:rsid w:val="00E70D23"/>
    <w:rsid w:val="00E75AEE"/>
    <w:rsid w:val="00E86A77"/>
    <w:rsid w:val="00EA0C29"/>
    <w:rsid w:val="00EA1888"/>
    <w:rsid w:val="00EB3313"/>
    <w:rsid w:val="00EB40BE"/>
    <w:rsid w:val="00EE4212"/>
    <w:rsid w:val="00EE574A"/>
    <w:rsid w:val="00EE7ACB"/>
    <w:rsid w:val="00EF090D"/>
    <w:rsid w:val="00F2699A"/>
    <w:rsid w:val="00F364A6"/>
    <w:rsid w:val="00F47671"/>
    <w:rsid w:val="00F55454"/>
    <w:rsid w:val="00F6725C"/>
    <w:rsid w:val="00F7313A"/>
    <w:rsid w:val="00F73A73"/>
    <w:rsid w:val="00F83E63"/>
    <w:rsid w:val="00F92510"/>
    <w:rsid w:val="00F94836"/>
    <w:rsid w:val="00FA1AD4"/>
    <w:rsid w:val="00FB3B4A"/>
    <w:rsid w:val="00FB61BB"/>
    <w:rsid w:val="00FD0471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7D9D1-9197-4050-B7D3-D2FB84B6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3640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80D9C"/>
    <w:rsid w:val="00091E6A"/>
    <w:rsid w:val="000C49E4"/>
    <w:rsid w:val="000E08B8"/>
    <w:rsid w:val="00112491"/>
    <w:rsid w:val="00163640"/>
    <w:rsid w:val="00194758"/>
    <w:rsid w:val="001E233F"/>
    <w:rsid w:val="002130AC"/>
    <w:rsid w:val="00222B4D"/>
    <w:rsid w:val="002571A7"/>
    <w:rsid w:val="002B100C"/>
    <w:rsid w:val="002C27D0"/>
    <w:rsid w:val="002D55F8"/>
    <w:rsid w:val="002E1EB5"/>
    <w:rsid w:val="0030210F"/>
    <w:rsid w:val="00351D9E"/>
    <w:rsid w:val="00360FFB"/>
    <w:rsid w:val="003D158A"/>
    <w:rsid w:val="004102D4"/>
    <w:rsid w:val="00547B59"/>
    <w:rsid w:val="0058417B"/>
    <w:rsid w:val="005A3F0A"/>
    <w:rsid w:val="005D0008"/>
    <w:rsid w:val="006234CF"/>
    <w:rsid w:val="00644282"/>
    <w:rsid w:val="00676176"/>
    <w:rsid w:val="006D5BAB"/>
    <w:rsid w:val="00702100"/>
    <w:rsid w:val="00763962"/>
    <w:rsid w:val="00846FAF"/>
    <w:rsid w:val="00865611"/>
    <w:rsid w:val="0086767C"/>
    <w:rsid w:val="008D6118"/>
    <w:rsid w:val="008F3978"/>
    <w:rsid w:val="008F7110"/>
    <w:rsid w:val="00980AF3"/>
    <w:rsid w:val="00981DB4"/>
    <w:rsid w:val="009A2137"/>
    <w:rsid w:val="00A01C4A"/>
    <w:rsid w:val="00A84630"/>
    <w:rsid w:val="00AE0B3E"/>
    <w:rsid w:val="00B64196"/>
    <w:rsid w:val="00B74006"/>
    <w:rsid w:val="00BE44D7"/>
    <w:rsid w:val="00C9097C"/>
    <w:rsid w:val="00C97A5D"/>
    <w:rsid w:val="00CF6A02"/>
    <w:rsid w:val="00D15A21"/>
    <w:rsid w:val="00D20D34"/>
    <w:rsid w:val="00D6054F"/>
    <w:rsid w:val="00D66F46"/>
    <w:rsid w:val="00D97532"/>
    <w:rsid w:val="00D977C5"/>
    <w:rsid w:val="00D97C08"/>
    <w:rsid w:val="00DF66A9"/>
    <w:rsid w:val="00E469E3"/>
    <w:rsid w:val="00E62BFD"/>
    <w:rsid w:val="00E644FC"/>
    <w:rsid w:val="00EA19D2"/>
    <w:rsid w:val="00EC6EC0"/>
    <w:rsid w:val="00FC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3A80-9E44-494F-8F03-5123F09C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1638</Words>
  <Characters>9340</Characters>
  <Application>Microsoft Office Word</Application>
  <DocSecurity>8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2020-03-26T04:01:00Z</cp:lastPrinted>
  <dcterms:created xsi:type="dcterms:W3CDTF">2020-03-26T04:07:00Z</dcterms:created>
  <dcterms:modified xsi:type="dcterms:W3CDTF">2020-03-31T05:27:00Z</dcterms:modified>
</cp:coreProperties>
</file>